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5C0CD" w14:textId="0427A287" w:rsidR="008B064B" w:rsidRDefault="007B7136">
      <w:r>
        <w:rPr>
          <w:noProof/>
        </w:rPr>
        <w:drawing>
          <wp:inline distT="0" distB="0" distL="0" distR="0" wp14:anchorId="3AFCFFEC" wp14:editId="15233EA9">
            <wp:extent cx="5932170" cy="8462010"/>
            <wp:effectExtent l="0" t="0" r="0" b="0"/>
            <wp:docPr id="4491448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462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A5F2B8" w14:textId="77777777" w:rsidR="007B7136" w:rsidRPr="007B7136" w:rsidRDefault="007B7136" w:rsidP="007B7136">
      <w:pPr>
        <w:spacing w:after="0"/>
        <w:ind w:left="4679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</w:p>
    <w:p w14:paraId="385D6D89" w14:textId="51894CF7" w:rsidR="007B7136" w:rsidRPr="007B7136" w:rsidRDefault="007B7136" w:rsidP="007B7136">
      <w:pPr>
        <w:spacing w:after="0"/>
        <w:ind w:left="-852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</w:p>
    <w:p w14:paraId="734001CD" w14:textId="77777777" w:rsidR="007B7136" w:rsidRPr="007B7136" w:rsidRDefault="007B7136" w:rsidP="007B7136">
      <w:pPr>
        <w:spacing w:after="0"/>
        <w:ind w:left="4679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</w:p>
    <w:p w14:paraId="7991F7ED" w14:textId="77777777" w:rsidR="007B7136" w:rsidRPr="007B7136" w:rsidRDefault="007B7136" w:rsidP="007B7136">
      <w:pPr>
        <w:spacing w:after="0"/>
        <w:ind w:left="4679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</w:p>
    <w:p w14:paraId="6FE13302" w14:textId="77777777" w:rsidR="007B7136" w:rsidRPr="007B7136" w:rsidRDefault="007B7136" w:rsidP="007B7136">
      <w:pPr>
        <w:spacing w:after="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</w:p>
    <w:p w14:paraId="2D6ED3EE" w14:textId="77777777" w:rsidR="007B7136" w:rsidRPr="007B7136" w:rsidRDefault="007B7136" w:rsidP="007B7136">
      <w:pPr>
        <w:spacing w:after="0"/>
        <w:ind w:right="2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</w:p>
    <w:p w14:paraId="0FC52336" w14:textId="77777777" w:rsidR="007B7136" w:rsidRPr="007B7136" w:rsidRDefault="007B7136" w:rsidP="007B7136">
      <w:pPr>
        <w:spacing w:after="202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Рабочая </w:t>
      </w:r>
      <w:proofErr w:type="gram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программа  разработана</w:t>
      </w:r>
      <w:proofErr w:type="gram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на основе: </w:t>
      </w:r>
    </w:p>
    <w:p w14:paraId="18E4889D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Требований к планируемым результатам освоения ООП НОО МБОУ ЗСОШ № 2 в соответствии с ФГОС НОО. </w:t>
      </w:r>
    </w:p>
    <w:p w14:paraId="1259B924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Учебного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плана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МБОУ ЗСОШ № 2. </w:t>
      </w:r>
    </w:p>
    <w:p w14:paraId="17206635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Положения о рабочей программе по кружку в МБОУ Заларинской СОШ № 2.  </w:t>
      </w:r>
    </w:p>
    <w:p w14:paraId="50FDC7B5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Авторской  программы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внеурочной деятельности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Г.К.Зайцева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(Примерные программы под редакцией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В.А.Горского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) Москва, «Просвещение», 2014г. </w:t>
      </w:r>
    </w:p>
    <w:p w14:paraId="32E35D65" w14:textId="77777777" w:rsidR="007B7136" w:rsidRPr="007B7136" w:rsidRDefault="007B7136" w:rsidP="007B7136">
      <w:pPr>
        <w:spacing w:after="31"/>
        <w:ind w:right="231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</w:p>
    <w:p w14:paraId="5782C215" w14:textId="77777777" w:rsidR="007B7136" w:rsidRPr="007B7136" w:rsidRDefault="007B7136" w:rsidP="007B7136">
      <w:pPr>
        <w:spacing w:after="10" w:line="269" w:lineRule="auto"/>
        <w:ind w:left="2137" w:right="845" w:hanging="195"/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Результаты освоения курса «Планета здоровья»</w:t>
      </w:r>
    </w:p>
    <w:p w14:paraId="4E5C8A07" w14:textId="77777777" w:rsidR="007B7136" w:rsidRPr="007B7136" w:rsidRDefault="007B7136" w:rsidP="007B7136">
      <w:pPr>
        <w:spacing w:after="10" w:line="269" w:lineRule="auto"/>
        <w:ind w:left="2137" w:right="845" w:hanging="195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Личностные результаты. </w:t>
      </w:r>
    </w:p>
    <w:p w14:paraId="4F2805AF" w14:textId="77777777" w:rsidR="007B7136" w:rsidRPr="007B7136" w:rsidRDefault="007B7136" w:rsidP="007B7136">
      <w:pPr>
        <w:spacing w:after="20" w:line="269" w:lineRule="auto"/>
        <w:ind w:left="576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У выпускника будут сформированы: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</w:p>
    <w:p w14:paraId="4D6EEDEE" w14:textId="77777777" w:rsidR="007B7136" w:rsidRPr="007B7136" w:rsidRDefault="007B7136" w:rsidP="007B7136">
      <w:pPr>
        <w:numPr>
          <w:ilvl w:val="0"/>
          <w:numId w:val="1"/>
        </w:numPr>
        <w:spacing w:after="47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внутренняя позиция школьника на уровне положительного отношения к школе, ориентации на содержательные моменты школьной действительности и принятия </w:t>
      </w:r>
    </w:p>
    <w:p w14:paraId="33AA97C2" w14:textId="77777777" w:rsidR="007B7136" w:rsidRPr="007B7136" w:rsidRDefault="007B7136" w:rsidP="007B7136">
      <w:pPr>
        <w:tabs>
          <w:tab w:val="center" w:pos="2239"/>
        </w:tabs>
        <w:spacing w:after="83" w:line="267" w:lineRule="auto"/>
        <w:ind w:left="-15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ab/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образца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«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хорошего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ученика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»; </w:t>
      </w:r>
    </w:p>
    <w:p w14:paraId="328CAE37" w14:textId="77777777" w:rsidR="007B7136" w:rsidRPr="007B7136" w:rsidRDefault="007B7136" w:rsidP="007B7136">
      <w:pPr>
        <w:numPr>
          <w:ilvl w:val="0"/>
          <w:numId w:val="1"/>
        </w:numPr>
        <w:spacing w:after="8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широкая мотивационная основа учебной деятельности, включающая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социальные, 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учебно­познавательные</w:t>
      </w:r>
      <w:proofErr w:type="spellEnd"/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и внешние мотивы; </w:t>
      </w:r>
    </w:p>
    <w:p w14:paraId="5A044B6C" w14:textId="77777777" w:rsidR="007B7136" w:rsidRPr="007B7136" w:rsidRDefault="007B7136" w:rsidP="007B7136">
      <w:pPr>
        <w:numPr>
          <w:ilvl w:val="0"/>
          <w:numId w:val="1"/>
        </w:numPr>
        <w:spacing w:after="76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учебно­познавательный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интерес к новому учебному материалу и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способам  решения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новой задачи; </w:t>
      </w:r>
    </w:p>
    <w:p w14:paraId="71CE4719" w14:textId="77777777" w:rsidR="007B7136" w:rsidRPr="007B7136" w:rsidRDefault="007B7136" w:rsidP="007B7136">
      <w:pPr>
        <w:numPr>
          <w:ilvl w:val="0"/>
          <w:numId w:val="1"/>
        </w:numPr>
        <w:spacing w:after="52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14:paraId="118A7442" w14:textId="77777777" w:rsidR="007B7136" w:rsidRPr="007B7136" w:rsidRDefault="007B7136" w:rsidP="007B7136">
      <w:pPr>
        <w:numPr>
          <w:ilvl w:val="0"/>
          <w:numId w:val="1"/>
        </w:numPr>
        <w:spacing w:after="51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способность к оценке своей учебной деятельности; </w:t>
      </w:r>
    </w:p>
    <w:p w14:paraId="079ACA4B" w14:textId="77777777" w:rsidR="007B7136" w:rsidRPr="007B7136" w:rsidRDefault="007B7136" w:rsidP="007B7136">
      <w:pPr>
        <w:numPr>
          <w:ilvl w:val="0"/>
          <w:numId w:val="1"/>
        </w:numPr>
        <w:spacing w:after="50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Родину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,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народ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и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историю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,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осознание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</w:p>
    <w:p w14:paraId="584F4934" w14:textId="77777777" w:rsidR="007B7136" w:rsidRPr="007B7136" w:rsidRDefault="007B7136" w:rsidP="007B7136">
      <w:pPr>
        <w:tabs>
          <w:tab w:val="center" w:pos="3302"/>
        </w:tabs>
        <w:spacing w:after="84" w:line="267" w:lineRule="auto"/>
        <w:ind w:left="-15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ab/>
        <w:t xml:space="preserve">ответственности человека за общее благополучие; </w:t>
      </w:r>
    </w:p>
    <w:p w14:paraId="74B8454D" w14:textId="77777777" w:rsidR="007B7136" w:rsidRPr="007B7136" w:rsidRDefault="007B7136" w:rsidP="007B7136">
      <w:pPr>
        <w:numPr>
          <w:ilvl w:val="0"/>
          <w:numId w:val="1"/>
        </w:numPr>
        <w:spacing w:after="77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ориентация в нравственном содержании и смысле как собственных поступков,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так  и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поступков окружающих людей;  </w:t>
      </w:r>
    </w:p>
    <w:p w14:paraId="5C478D03" w14:textId="77777777" w:rsidR="007B7136" w:rsidRPr="007B7136" w:rsidRDefault="007B7136" w:rsidP="007B7136">
      <w:pPr>
        <w:numPr>
          <w:ilvl w:val="0"/>
          <w:numId w:val="1"/>
        </w:numPr>
        <w:spacing w:after="76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знание основных норм и моральных ориентация на их выполнение; </w:t>
      </w:r>
      <w:r w:rsidRPr="007B7136">
        <w:rPr>
          <w:rFonts w:ascii="Segoe UI Symbol" w:eastAsia="Segoe UI Symbol" w:hAnsi="Segoe UI Symbol" w:cs="Segoe UI Symbol"/>
          <w:color w:val="000000"/>
          <w:kern w:val="0"/>
          <w:sz w:val="24"/>
          <w:lang w:val="en-US"/>
          <w14:ligatures w14:val="none"/>
        </w:rPr>
        <w:t></w:t>
      </w:r>
      <w:r w:rsidRPr="007B7136">
        <w:rPr>
          <w:rFonts w:ascii="Arial" w:eastAsia="Arial" w:hAnsi="Arial" w:cs="Arial"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развитие этических чувств — стыда, вины, совести как регуляторов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морального  поведения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; понимание чувств других людей и сопереживание им; </w:t>
      </w:r>
    </w:p>
    <w:p w14:paraId="3FF9979D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чувство прекрасного и эстетические чувства на основе знакомства с мировой и отечественной художественной культурой. </w:t>
      </w:r>
    </w:p>
    <w:p w14:paraId="653A2E9C" w14:textId="77777777" w:rsidR="007B7136" w:rsidRPr="007B7136" w:rsidRDefault="007B7136" w:rsidP="007B7136">
      <w:pPr>
        <w:spacing w:after="57"/>
        <w:ind w:left="566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</w:p>
    <w:p w14:paraId="041B08F1" w14:textId="77777777" w:rsidR="007B7136" w:rsidRPr="007B7136" w:rsidRDefault="007B7136" w:rsidP="007B7136">
      <w:pPr>
        <w:tabs>
          <w:tab w:val="center" w:pos="3526"/>
          <w:tab w:val="center" w:pos="6488"/>
        </w:tabs>
        <w:spacing w:after="70" w:line="269" w:lineRule="auto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Calibri" w:eastAsia="Calibri" w:hAnsi="Calibri" w:cs="Calibri"/>
          <w:color w:val="000000"/>
          <w:kern w:val="0"/>
          <w14:ligatures w14:val="none"/>
        </w:rPr>
        <w:tab/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Выпускник получит возможность для формирования: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ab/>
        <w:t xml:space="preserve"> </w:t>
      </w:r>
    </w:p>
    <w:p w14:paraId="1C32B91B" w14:textId="77777777" w:rsidR="007B7136" w:rsidRPr="007B7136" w:rsidRDefault="007B7136" w:rsidP="007B7136">
      <w:pPr>
        <w:numPr>
          <w:ilvl w:val="0"/>
          <w:numId w:val="1"/>
        </w:numPr>
        <w:spacing w:after="36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lastRenderedPageBreak/>
        <w:t xml:space="preserve">в преобладании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учебно­познавательных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мотивов и предпочтении социального способа оценки знаний; </w:t>
      </w:r>
    </w:p>
    <w:p w14:paraId="60F3F315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выраженной устойчивой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учебно­познавательной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мотивации учения; </w:t>
      </w:r>
    </w:p>
    <w:p w14:paraId="09C16844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устойчивого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учебно­познавательного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интереса к новым общим способам решения задач; </w:t>
      </w:r>
    </w:p>
    <w:p w14:paraId="5BC9A0F0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адекватного понимания причин успешности/неуспешности учебной деятельности; </w:t>
      </w:r>
    </w:p>
    <w:p w14:paraId="613005C8" w14:textId="77777777" w:rsidR="007B7136" w:rsidRPr="007B7136" w:rsidRDefault="007B7136" w:rsidP="007B7136">
      <w:pPr>
        <w:numPr>
          <w:ilvl w:val="0"/>
          <w:numId w:val="1"/>
        </w:numPr>
        <w:spacing w:after="75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положительной адекватной дифференцированной самооценки на основе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критерия  успешности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реализации социальной роли «хорошего ученика»; </w:t>
      </w:r>
    </w:p>
    <w:p w14:paraId="0A5AA765" w14:textId="77777777" w:rsidR="007B7136" w:rsidRPr="007B7136" w:rsidRDefault="007B7136" w:rsidP="007B7136">
      <w:pPr>
        <w:numPr>
          <w:ilvl w:val="0"/>
          <w:numId w:val="1"/>
        </w:numPr>
        <w:spacing w:after="82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компетентности в реализации основ гражданской идентичности в поступках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  деятельности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; </w:t>
      </w:r>
    </w:p>
    <w:p w14:paraId="52D48A15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морального сознания на конвенциональном уровне, способности к решению моральных дилемм на основе учёта позиций партнёров в общении, ориентации на </w:t>
      </w:r>
    </w:p>
    <w:p w14:paraId="3EC230E7" w14:textId="77777777" w:rsidR="007B7136" w:rsidRPr="007B7136" w:rsidRDefault="007B7136" w:rsidP="007B7136">
      <w:pPr>
        <w:spacing w:after="13" w:line="267" w:lineRule="auto"/>
        <w:ind w:left="730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их мотивы и чувства, устойчивое следование в поведении моральным нормам и </w:t>
      </w:r>
    </w:p>
    <w:p w14:paraId="3ADAEFA0" w14:textId="77777777" w:rsidR="007B7136" w:rsidRPr="007B7136" w:rsidRDefault="007B7136" w:rsidP="007B7136">
      <w:pPr>
        <w:spacing w:after="91" w:line="267" w:lineRule="auto"/>
        <w:ind w:left="576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этическим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требованиям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; </w:t>
      </w:r>
    </w:p>
    <w:p w14:paraId="7C27A191" w14:textId="77777777" w:rsidR="007B7136" w:rsidRPr="007B7136" w:rsidRDefault="007B7136" w:rsidP="007B7136">
      <w:pPr>
        <w:numPr>
          <w:ilvl w:val="0"/>
          <w:numId w:val="1"/>
        </w:numPr>
        <w:spacing w:after="8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осознанных устойчивых эстетических предпочтений и ориентации на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искусство  как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значимую сферу человеческой жизни; </w:t>
      </w:r>
    </w:p>
    <w:p w14:paraId="176E2CB7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 </w:t>
      </w:r>
    </w:p>
    <w:p w14:paraId="78B637D4" w14:textId="77777777" w:rsidR="007B7136" w:rsidRPr="007B7136" w:rsidRDefault="007B7136" w:rsidP="007B7136">
      <w:pPr>
        <w:spacing w:after="0" w:line="489" w:lineRule="auto"/>
        <w:ind w:left="2011" w:right="1739" w:firstLine="1061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Метапредметные результаты Регулятивные универсальные учебные действия </w:t>
      </w:r>
    </w:p>
    <w:p w14:paraId="0188A792" w14:textId="77777777" w:rsidR="007B7136" w:rsidRPr="007B7136" w:rsidRDefault="007B7136" w:rsidP="007B7136">
      <w:pPr>
        <w:spacing w:after="3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Выпускник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научится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: </w:t>
      </w:r>
    </w:p>
    <w:p w14:paraId="729140B6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формулировать задачу урока после предварительного обсуждения; </w:t>
      </w:r>
    </w:p>
    <w:p w14:paraId="496C7A8F" w14:textId="77777777" w:rsidR="007B7136" w:rsidRPr="007B7136" w:rsidRDefault="007B7136" w:rsidP="007B7136">
      <w:pPr>
        <w:numPr>
          <w:ilvl w:val="0"/>
          <w:numId w:val="1"/>
        </w:numPr>
        <w:spacing w:after="34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планировать собственную деятельность, распределять нагрузку и отдых в процессе ее выполнения; </w:t>
      </w:r>
    </w:p>
    <w:p w14:paraId="61A6894D" w14:textId="77777777" w:rsidR="007B7136" w:rsidRPr="007B7136" w:rsidRDefault="007B7136" w:rsidP="007B7136">
      <w:pPr>
        <w:numPr>
          <w:ilvl w:val="0"/>
          <w:numId w:val="1"/>
        </w:numPr>
        <w:spacing w:after="34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14:paraId="4CEE4882" w14:textId="77777777" w:rsidR="007B7136" w:rsidRPr="007B7136" w:rsidRDefault="007B7136" w:rsidP="007B7136">
      <w:pPr>
        <w:numPr>
          <w:ilvl w:val="0"/>
          <w:numId w:val="1"/>
        </w:numPr>
        <w:spacing w:after="67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осознанно строить речевое высказывание (в устной и письменной форме) в соответствии с задачами коммуникации, соблюдая нормы этики и этикета; </w:t>
      </w:r>
    </w:p>
    <w:p w14:paraId="6C606E87" w14:textId="77777777" w:rsidR="007B7136" w:rsidRPr="007B7136" w:rsidRDefault="007B7136" w:rsidP="007B7136">
      <w:pPr>
        <w:numPr>
          <w:ilvl w:val="0"/>
          <w:numId w:val="1"/>
        </w:numPr>
        <w:spacing w:after="13" w:line="31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анализировать рассуждение, в структуре которого представлены несколько аргументов, оценивать их значимость, достоверность фактов; </w:t>
      </w:r>
    </w:p>
    <w:p w14:paraId="4A7D1FF0" w14:textId="77777777" w:rsidR="007B7136" w:rsidRPr="007B7136" w:rsidRDefault="007B7136" w:rsidP="007B7136">
      <w:pPr>
        <w:numPr>
          <w:ilvl w:val="0"/>
          <w:numId w:val="1"/>
        </w:numPr>
        <w:spacing w:after="51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находить ошибки при выполнении учебных заданий, отбирать способы их    исправления; </w:t>
      </w:r>
    </w:p>
    <w:p w14:paraId="3D3F0D6F" w14:textId="77777777" w:rsidR="007B7136" w:rsidRPr="007B7136" w:rsidRDefault="007B7136" w:rsidP="007B7136">
      <w:pPr>
        <w:numPr>
          <w:ilvl w:val="0"/>
          <w:numId w:val="1"/>
        </w:numPr>
        <w:spacing w:after="39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слушать собеседника, кратко излагать сказанное им в процессе обсуждения темы, проблемы. </w:t>
      </w:r>
    </w:p>
    <w:p w14:paraId="36F32D99" w14:textId="77777777" w:rsidR="007B7136" w:rsidRPr="007B7136" w:rsidRDefault="007B7136" w:rsidP="007B7136">
      <w:pPr>
        <w:spacing w:after="0" w:line="487" w:lineRule="auto"/>
        <w:ind w:left="-15" w:right="845" w:firstLine="1879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Познавательные универсальные учебные действия Выпускник научится: </w:t>
      </w:r>
    </w:p>
    <w:p w14:paraId="2A290AFE" w14:textId="77777777" w:rsidR="007B7136" w:rsidRPr="007B7136" w:rsidRDefault="007B7136" w:rsidP="007B7136">
      <w:pPr>
        <w:numPr>
          <w:ilvl w:val="0"/>
          <w:numId w:val="1"/>
        </w:numPr>
        <w:spacing w:after="34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14:paraId="039785E6" w14:textId="77777777" w:rsidR="007B7136" w:rsidRPr="007B7136" w:rsidRDefault="007B7136" w:rsidP="007B7136">
      <w:pPr>
        <w:numPr>
          <w:ilvl w:val="0"/>
          <w:numId w:val="1"/>
        </w:numPr>
        <w:spacing w:after="0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lastRenderedPageBreak/>
        <w:t xml:space="preserve">оценивать красоту телосложения и осанки, сравнивать их с эталонными образцами; </w:t>
      </w:r>
    </w:p>
    <w:p w14:paraId="66F870F0" w14:textId="77777777" w:rsidR="007B7136" w:rsidRPr="007B7136" w:rsidRDefault="007B7136" w:rsidP="007B7136">
      <w:pPr>
        <w:numPr>
          <w:ilvl w:val="0"/>
          <w:numId w:val="1"/>
        </w:numPr>
        <w:spacing w:after="0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управлять эмоциями при общении со сверстниками и взрослыми, сохранять </w:t>
      </w:r>
    </w:p>
    <w:p w14:paraId="6411A3B7" w14:textId="77777777" w:rsidR="007B7136" w:rsidRPr="007B7136" w:rsidRDefault="007B7136" w:rsidP="007B7136">
      <w:pPr>
        <w:numPr>
          <w:ilvl w:val="0"/>
          <w:numId w:val="1"/>
        </w:numPr>
        <w:spacing w:after="0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:lang w:val="en-US"/>
          <w14:ligatures w14:val="none"/>
        </w:rPr>
        <w:t>хладнокровие</w:t>
      </w:r>
      <w:proofErr w:type="spellEnd"/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:lang w:val="en-US"/>
          <w14:ligatures w14:val="none"/>
        </w:rPr>
        <w:t xml:space="preserve">, </w:t>
      </w:r>
      <w:proofErr w:type="spellStart"/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:lang w:val="en-US"/>
          <w14:ligatures w14:val="none"/>
        </w:rPr>
        <w:t>сдержанность</w:t>
      </w:r>
      <w:proofErr w:type="spellEnd"/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:lang w:val="en-US"/>
          <w14:ligatures w14:val="none"/>
        </w:rPr>
        <w:t xml:space="preserve">, </w:t>
      </w:r>
      <w:proofErr w:type="spellStart"/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:lang w:val="en-US"/>
          <w14:ligatures w14:val="none"/>
        </w:rPr>
        <w:t>рассудительность</w:t>
      </w:r>
      <w:proofErr w:type="spellEnd"/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:lang w:val="en-US"/>
          <w14:ligatures w14:val="none"/>
        </w:rPr>
        <w:t xml:space="preserve">; </w:t>
      </w:r>
    </w:p>
    <w:p w14:paraId="13C29F57" w14:textId="77777777" w:rsidR="007B7136" w:rsidRPr="007B7136" w:rsidRDefault="007B7136" w:rsidP="007B7136">
      <w:pPr>
        <w:numPr>
          <w:ilvl w:val="0"/>
          <w:numId w:val="1"/>
        </w:numPr>
        <w:spacing w:after="34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14:paraId="2C6789C0" w14:textId="77777777" w:rsidR="007B7136" w:rsidRPr="007B7136" w:rsidRDefault="007B7136" w:rsidP="007B7136">
      <w:pPr>
        <w:numPr>
          <w:ilvl w:val="0"/>
          <w:numId w:val="1"/>
        </w:numPr>
        <w:spacing w:after="34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представлять игры как средство укрепления здоровья, физического развития и физической подготовки человека; </w:t>
      </w:r>
    </w:p>
    <w:p w14:paraId="1B1C469F" w14:textId="77777777" w:rsidR="007B7136" w:rsidRPr="007B7136" w:rsidRDefault="007B7136" w:rsidP="007B7136">
      <w:pPr>
        <w:numPr>
          <w:ilvl w:val="0"/>
          <w:numId w:val="1"/>
        </w:numPr>
        <w:spacing w:after="0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организовывать и проводить со сверстниками подвижные игры и элементы </w:t>
      </w:r>
    </w:p>
    <w:p w14:paraId="26CDFA42" w14:textId="77777777" w:rsidR="007B7136" w:rsidRPr="007B7136" w:rsidRDefault="007B7136" w:rsidP="007B7136">
      <w:pPr>
        <w:numPr>
          <w:ilvl w:val="0"/>
          <w:numId w:val="1"/>
        </w:numPr>
        <w:spacing w:after="0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соревнований, осуществлять их объективное судейство; </w:t>
      </w:r>
    </w:p>
    <w:p w14:paraId="47068E2B" w14:textId="77777777" w:rsidR="007B7136" w:rsidRPr="007B7136" w:rsidRDefault="007B7136" w:rsidP="007B7136">
      <w:pPr>
        <w:numPr>
          <w:ilvl w:val="0"/>
          <w:numId w:val="1"/>
        </w:numPr>
        <w:spacing w:after="34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бережно обращаться с инвентарём и оборудованием, соблюдать требования техники безопасности к местам проведения; </w:t>
      </w:r>
    </w:p>
    <w:p w14:paraId="6188D971" w14:textId="77777777" w:rsidR="007B7136" w:rsidRPr="007B7136" w:rsidRDefault="007B7136" w:rsidP="007B7136">
      <w:pPr>
        <w:numPr>
          <w:ilvl w:val="0"/>
          <w:numId w:val="1"/>
        </w:numPr>
        <w:spacing w:after="0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организовывать и проводить игры с разной целевой направленностью </w:t>
      </w:r>
    </w:p>
    <w:p w14:paraId="5A0AAB60" w14:textId="77777777" w:rsidR="007B7136" w:rsidRPr="007B7136" w:rsidRDefault="007B7136" w:rsidP="007B7136">
      <w:pPr>
        <w:numPr>
          <w:ilvl w:val="0"/>
          <w:numId w:val="1"/>
        </w:numPr>
        <w:spacing w:after="34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взаимодействовать со сверстниками по правилам проведения подвижных игр и соревнований; </w:t>
      </w:r>
    </w:p>
    <w:p w14:paraId="665D6E38" w14:textId="77777777" w:rsidR="007B7136" w:rsidRPr="007B7136" w:rsidRDefault="007B7136" w:rsidP="007B7136">
      <w:pPr>
        <w:numPr>
          <w:ilvl w:val="0"/>
          <w:numId w:val="1"/>
        </w:numPr>
        <w:spacing w:after="0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в доступной форме объяснять правила (технику) выполнения двигательных </w:t>
      </w:r>
    </w:p>
    <w:p w14:paraId="295A4D36" w14:textId="77777777" w:rsidR="007B7136" w:rsidRPr="007B7136" w:rsidRDefault="007B7136" w:rsidP="007B7136">
      <w:pPr>
        <w:numPr>
          <w:ilvl w:val="0"/>
          <w:numId w:val="1"/>
        </w:numPr>
        <w:spacing w:after="0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действий, анализировать и находить ошибки, эффективно их исправлять; </w:t>
      </w:r>
    </w:p>
    <w:p w14:paraId="0850D58E" w14:textId="77777777" w:rsidR="007B7136" w:rsidRPr="007B7136" w:rsidRDefault="007B7136" w:rsidP="007B7136">
      <w:pPr>
        <w:numPr>
          <w:ilvl w:val="0"/>
          <w:numId w:val="1"/>
        </w:numPr>
        <w:spacing w:after="34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14:paraId="201D6043" w14:textId="77777777" w:rsidR="007B7136" w:rsidRPr="007B7136" w:rsidRDefault="007B7136" w:rsidP="007B7136">
      <w:pPr>
        <w:numPr>
          <w:ilvl w:val="0"/>
          <w:numId w:val="1"/>
        </w:numPr>
        <w:spacing w:after="200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выполнять технические действия из базовых видов спорта, применять их в игровой и соревновательной деятельности. </w:t>
      </w:r>
    </w:p>
    <w:p w14:paraId="22029C3F" w14:textId="77777777" w:rsidR="007B7136" w:rsidRPr="007B7136" w:rsidRDefault="007B7136" w:rsidP="007B7136">
      <w:pPr>
        <w:spacing w:after="0"/>
        <w:ind w:right="296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170E02"/>
          <w:kern w:val="0"/>
          <w:sz w:val="24"/>
          <w14:ligatures w14:val="none"/>
        </w:rPr>
        <w:t xml:space="preserve">Коммуникативные универсальные учебные действия </w:t>
      </w:r>
    </w:p>
    <w:p w14:paraId="5930CF50" w14:textId="77777777" w:rsidR="007B7136" w:rsidRPr="007B7136" w:rsidRDefault="007B7136" w:rsidP="007B7136">
      <w:pPr>
        <w:spacing w:after="3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Выпускник научится: </w:t>
      </w:r>
    </w:p>
    <w:p w14:paraId="408E1345" w14:textId="77777777" w:rsidR="007B7136" w:rsidRPr="007B7136" w:rsidRDefault="007B7136" w:rsidP="007B7136">
      <w:pPr>
        <w:numPr>
          <w:ilvl w:val="0"/>
          <w:numId w:val="1"/>
        </w:numPr>
        <w:spacing w:after="71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адекватно использовать коммуникативные средства для решения различных коммуникативных задач, строить монологическое высказывание, владеть диалогической формой коммуникации, используя, в том числе и инструменты ИКТ и дистанционного общения; </w:t>
      </w:r>
    </w:p>
    <w:p w14:paraId="2586046D" w14:textId="77777777" w:rsidR="007B7136" w:rsidRPr="007B7136" w:rsidRDefault="007B7136" w:rsidP="007B7136">
      <w:pPr>
        <w:numPr>
          <w:ilvl w:val="0"/>
          <w:numId w:val="1"/>
        </w:numPr>
        <w:spacing w:after="7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14:paraId="21649294" w14:textId="77777777" w:rsidR="007B7136" w:rsidRPr="007B7136" w:rsidRDefault="007B7136" w:rsidP="007B7136">
      <w:pPr>
        <w:numPr>
          <w:ilvl w:val="0"/>
          <w:numId w:val="1"/>
        </w:numPr>
        <w:spacing w:after="66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учитывать разные мнения и стремиться к координации различных позиций в сотрудничестве; </w:t>
      </w:r>
    </w:p>
    <w:p w14:paraId="2A580E76" w14:textId="77777777" w:rsidR="007B7136" w:rsidRPr="007B7136" w:rsidRDefault="007B7136" w:rsidP="007B7136">
      <w:pPr>
        <w:numPr>
          <w:ilvl w:val="0"/>
          <w:numId w:val="1"/>
        </w:numPr>
        <w:spacing w:after="34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формулировать собственное мнение и позицию; </w:t>
      </w:r>
    </w:p>
    <w:p w14:paraId="0F2F7E6A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договариваться и приходить к общему решению в совместной деятельности; </w:t>
      </w:r>
    </w:p>
    <w:p w14:paraId="2C116F2B" w14:textId="77777777" w:rsidR="007B7136" w:rsidRPr="007B7136" w:rsidRDefault="007B7136" w:rsidP="007B7136">
      <w:pPr>
        <w:numPr>
          <w:ilvl w:val="0"/>
          <w:numId w:val="1"/>
        </w:numPr>
        <w:spacing w:after="34" w:line="269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170E02"/>
          <w:kern w:val="0"/>
          <w:sz w:val="24"/>
          <w14:ligatures w14:val="none"/>
        </w:rPr>
        <w:t xml:space="preserve">общаться и взаимодействовать со сверстниками на принципах взаимоуважения и взаимопомощи, дружбы и толерантности. </w:t>
      </w:r>
    </w:p>
    <w:p w14:paraId="33E2831D" w14:textId="77777777" w:rsidR="007B7136" w:rsidRPr="007B7136" w:rsidRDefault="007B7136" w:rsidP="007B7136">
      <w:pPr>
        <w:spacing w:after="27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Выпускник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получит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возможность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научиться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: </w:t>
      </w:r>
    </w:p>
    <w:p w14:paraId="13CCB5BF" w14:textId="77777777" w:rsidR="007B7136" w:rsidRPr="007B7136" w:rsidRDefault="007B7136" w:rsidP="007B7136">
      <w:pPr>
        <w:numPr>
          <w:ilvl w:val="0"/>
          <w:numId w:val="1"/>
        </w:numPr>
        <w:spacing w:after="69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учитывать и координировать в сотрудничестве позиции других людей, отличные от собственной; </w:t>
      </w:r>
    </w:p>
    <w:p w14:paraId="2F651B6E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учитывать разные мнения и интересы и обосновывать собственную позицию; </w:t>
      </w:r>
    </w:p>
    <w:p w14:paraId="54DA29E5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понимать относительность мнений и подходов к решению проблемы; </w:t>
      </w:r>
    </w:p>
    <w:p w14:paraId="5086155A" w14:textId="77777777" w:rsidR="007B7136" w:rsidRPr="007B7136" w:rsidRDefault="007B7136" w:rsidP="007B7136">
      <w:pPr>
        <w:numPr>
          <w:ilvl w:val="0"/>
          <w:numId w:val="1"/>
        </w:numPr>
        <w:spacing w:after="13" w:line="31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аргументировать свою позицию и координировать её с позициями партнеров в сотрудничестве при выработке общего решения в совместной деятельности; </w:t>
      </w:r>
    </w:p>
    <w:p w14:paraId="42EDEB65" w14:textId="77777777" w:rsidR="007B7136" w:rsidRPr="007B7136" w:rsidRDefault="007B7136" w:rsidP="007B7136">
      <w:pPr>
        <w:numPr>
          <w:ilvl w:val="0"/>
          <w:numId w:val="1"/>
        </w:numPr>
        <w:spacing w:after="13" w:line="316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lastRenderedPageBreak/>
        <w:t xml:space="preserve">продуктивно содействовать разрешению конфликтов на основе учета интересов и позиций участников; </w:t>
      </w:r>
    </w:p>
    <w:p w14:paraId="3C6C6965" w14:textId="77777777" w:rsidR="007B7136" w:rsidRPr="007B7136" w:rsidRDefault="007B7136" w:rsidP="007B7136">
      <w:pPr>
        <w:numPr>
          <w:ilvl w:val="0"/>
          <w:numId w:val="1"/>
        </w:numPr>
        <w:spacing w:after="7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14:paraId="26140A28" w14:textId="77777777" w:rsidR="007B7136" w:rsidRPr="007B7136" w:rsidRDefault="007B7136" w:rsidP="007B7136">
      <w:pPr>
        <w:numPr>
          <w:ilvl w:val="0"/>
          <w:numId w:val="1"/>
        </w:numPr>
        <w:spacing w:after="67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задавать вопросы, необходимые для организации собственной деятельности и сотрудничества с партнером; </w:t>
      </w:r>
    </w:p>
    <w:p w14:paraId="69D6586D" w14:textId="77777777" w:rsidR="007B7136" w:rsidRPr="007B7136" w:rsidRDefault="007B7136" w:rsidP="007B7136">
      <w:pPr>
        <w:numPr>
          <w:ilvl w:val="0"/>
          <w:numId w:val="1"/>
        </w:numPr>
        <w:spacing w:after="204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осуществлять взаимный контроль и оказывать в сотрудничестве необходимую взаимопомощь</w:t>
      </w:r>
      <w:r w:rsidRPr="007B7136">
        <w:rPr>
          <w:rFonts w:ascii="Calibri" w:eastAsia="Calibri" w:hAnsi="Calibri" w:cs="Calibri"/>
          <w:color w:val="000000"/>
          <w:kern w:val="0"/>
          <w:sz w:val="24"/>
          <w14:ligatures w14:val="none"/>
        </w:rPr>
        <w:t>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</w:p>
    <w:p w14:paraId="5F0B3AC4" w14:textId="77777777" w:rsidR="007B7136" w:rsidRPr="007B7136" w:rsidRDefault="007B7136" w:rsidP="007B7136">
      <w:pPr>
        <w:spacing w:after="208" w:line="269" w:lineRule="auto"/>
        <w:ind w:left="569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ЧТЕНИЕ. РАБОТА С ТЕКСТОМ </w:t>
      </w:r>
    </w:p>
    <w:p w14:paraId="4CDA63FE" w14:textId="77777777" w:rsidR="007B7136" w:rsidRPr="007B7136" w:rsidRDefault="007B7136" w:rsidP="007B7136">
      <w:pPr>
        <w:spacing w:after="70" w:line="269" w:lineRule="auto"/>
        <w:ind w:left="1361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РАБОТА С ТЕКСТОМ: ПОИСК ИНФОРМАЦИИ И ПОНИМАНИЕ </w:t>
      </w:r>
    </w:p>
    <w:p w14:paraId="713AEB9A" w14:textId="77777777" w:rsidR="007B7136" w:rsidRPr="007B7136" w:rsidRDefault="007B7136" w:rsidP="007B7136">
      <w:pPr>
        <w:spacing w:after="256" w:line="269" w:lineRule="auto"/>
        <w:ind w:left="569" w:right="713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ПРОЧИТАННОГО </w:t>
      </w:r>
    </w:p>
    <w:p w14:paraId="7C6D5519" w14:textId="77777777" w:rsidR="007B7136" w:rsidRPr="007B7136" w:rsidRDefault="007B7136" w:rsidP="007B7136">
      <w:pPr>
        <w:spacing w:after="7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Выпускник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научится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: </w:t>
      </w:r>
    </w:p>
    <w:p w14:paraId="09669E7D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находить в тексте конкретные сведения, факты, заданные в явном виде; </w:t>
      </w:r>
    </w:p>
    <w:p w14:paraId="40DAE55F" w14:textId="77777777" w:rsidR="007B7136" w:rsidRPr="007B7136" w:rsidRDefault="007B7136" w:rsidP="007B7136">
      <w:pPr>
        <w:numPr>
          <w:ilvl w:val="0"/>
          <w:numId w:val="1"/>
        </w:numPr>
        <w:spacing w:after="68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вычленять содержащиеся в тексте основные события и устанавливать их последовательность; </w:t>
      </w:r>
    </w:p>
    <w:p w14:paraId="289E3DB0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упорядочивать информацию по заданному основанию; </w:t>
      </w:r>
    </w:p>
    <w:p w14:paraId="59B14A0D" w14:textId="77777777" w:rsidR="007B7136" w:rsidRPr="007B7136" w:rsidRDefault="007B7136" w:rsidP="007B7136">
      <w:pPr>
        <w:numPr>
          <w:ilvl w:val="0"/>
          <w:numId w:val="1"/>
        </w:numPr>
        <w:spacing w:after="13" w:line="316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сравнивать между собой объекты, описанные в тексте, выделяя два-три существенных признака; </w:t>
      </w:r>
    </w:p>
    <w:p w14:paraId="0172A8A6" w14:textId="77777777" w:rsidR="007B7136" w:rsidRPr="007B7136" w:rsidRDefault="007B7136" w:rsidP="007B7136">
      <w:pPr>
        <w:numPr>
          <w:ilvl w:val="0"/>
          <w:numId w:val="1"/>
        </w:numPr>
        <w:spacing w:after="66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понимать текст, опираясь не только на содержащуюся в нём информацию, но и на жанр, структуру, выразительные средства текста; </w:t>
      </w:r>
    </w:p>
    <w:p w14:paraId="26BC8634" w14:textId="77777777" w:rsidR="007B7136" w:rsidRPr="007B7136" w:rsidRDefault="007B7136" w:rsidP="007B7136">
      <w:pPr>
        <w:numPr>
          <w:ilvl w:val="0"/>
          <w:numId w:val="1"/>
        </w:numPr>
        <w:spacing w:after="13" w:line="31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использовать  различные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виды чтения: ознакомительное, изучающее, поисковое, выбирать нужный вид чтения в соответствии с целью чтения. </w:t>
      </w:r>
    </w:p>
    <w:p w14:paraId="29753E94" w14:textId="77777777" w:rsidR="007B7136" w:rsidRPr="007B7136" w:rsidRDefault="007B7136" w:rsidP="007B7136">
      <w:pPr>
        <w:spacing w:after="7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Выпускник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получит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возможность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научиться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: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  </w:t>
      </w:r>
    </w:p>
    <w:p w14:paraId="11EE6FE6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работать с несколькими источниками информации;  </w:t>
      </w:r>
    </w:p>
    <w:p w14:paraId="03478843" w14:textId="77777777" w:rsidR="007B7136" w:rsidRPr="007B7136" w:rsidRDefault="007B7136" w:rsidP="007B7136">
      <w:pPr>
        <w:numPr>
          <w:ilvl w:val="0"/>
          <w:numId w:val="1"/>
        </w:numPr>
        <w:spacing w:after="22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сопоставлять информацию, полученную из нескольких источников. </w:t>
      </w:r>
    </w:p>
    <w:p w14:paraId="6A4328EC" w14:textId="77777777" w:rsidR="007B7136" w:rsidRPr="007B7136" w:rsidRDefault="007B7136" w:rsidP="007B7136">
      <w:pPr>
        <w:spacing w:after="256" w:line="269" w:lineRule="auto"/>
        <w:ind w:left="2276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РАБОТА С ТЕКСТОМ: ОЦЕНКА ИНФОРМАЦИИ </w:t>
      </w:r>
    </w:p>
    <w:p w14:paraId="2D85DF3C" w14:textId="77777777" w:rsidR="007B7136" w:rsidRPr="007B7136" w:rsidRDefault="007B7136" w:rsidP="007B7136">
      <w:pPr>
        <w:spacing w:after="7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Выпускник научится: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  </w:t>
      </w:r>
    </w:p>
    <w:p w14:paraId="03D1CC67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высказывать оценочные суждения и свою точку зрения о прочитанном тексте;  </w:t>
      </w:r>
    </w:p>
    <w:p w14:paraId="229B4976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определять место и роль иллюстративного ряда в тексте;  </w:t>
      </w:r>
    </w:p>
    <w:p w14:paraId="3A5DF6A1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участвовать в учебном диалоге при обсуждении прочитанного или прослушанного текста. 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</w:p>
    <w:p w14:paraId="41CB5242" w14:textId="77777777" w:rsidR="007B7136" w:rsidRPr="007B7136" w:rsidRDefault="007B7136" w:rsidP="007B7136">
      <w:pPr>
        <w:spacing w:after="7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Выпускник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получит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возможность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научиться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: </w:t>
      </w:r>
    </w:p>
    <w:p w14:paraId="301F8AAA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сопоставлять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различные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точки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зрения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; </w:t>
      </w:r>
    </w:p>
    <w:p w14:paraId="451769AF" w14:textId="77777777" w:rsidR="007B7136" w:rsidRPr="007B7136" w:rsidRDefault="007B7136" w:rsidP="007B7136">
      <w:pPr>
        <w:numPr>
          <w:ilvl w:val="0"/>
          <w:numId w:val="1"/>
        </w:numPr>
        <w:spacing w:after="257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в процессе работы с одним или несколькими источниками выявлять достоверную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(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противоречивую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)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информацию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. </w:t>
      </w:r>
    </w:p>
    <w:p w14:paraId="2E3E34D1" w14:textId="77777777" w:rsidR="007B7136" w:rsidRPr="007B7136" w:rsidRDefault="007B7136" w:rsidP="007B7136">
      <w:pPr>
        <w:spacing w:after="255" w:line="269" w:lineRule="auto"/>
        <w:ind w:left="569" w:right="714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ОБРАБОТКА И ПОИСК ИНФОРМАЦИИ </w:t>
      </w:r>
    </w:p>
    <w:p w14:paraId="237D1264" w14:textId="77777777" w:rsidR="007B7136" w:rsidRPr="007B7136" w:rsidRDefault="007B7136" w:rsidP="007B7136">
      <w:pPr>
        <w:spacing w:after="7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lastRenderedPageBreak/>
        <w:t xml:space="preserve"> Выпускник научится: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  </w:t>
      </w:r>
    </w:p>
    <w:p w14:paraId="10373F5A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использовать сменные носители (флэш - карты); </w:t>
      </w:r>
    </w:p>
    <w:p w14:paraId="32861BF0" w14:textId="77777777" w:rsidR="007B7136" w:rsidRPr="007B7136" w:rsidRDefault="007B7136" w:rsidP="007B7136">
      <w:pPr>
        <w:numPr>
          <w:ilvl w:val="0"/>
          <w:numId w:val="1"/>
        </w:numPr>
        <w:spacing w:after="80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описывать по определённому алгоритму объект</w:t>
      </w:r>
      <w:r w:rsidRPr="007B7136">
        <w:rPr>
          <w:rFonts w:ascii="Segoe UI Symbol" w:eastAsia="Segoe UI Symbol" w:hAnsi="Segoe UI Symbol" w:cs="Segoe UI Symbol"/>
          <w:color w:val="000000"/>
          <w:kern w:val="0"/>
          <w:sz w:val="24"/>
          <w:lang w:val="en-US"/>
          <w14:ligatures w14:val="none"/>
        </w:rPr>
        <w:t>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или процесс наблюдения, записывать аудиовизуальную и числовую информацию о нём, используя инструменты ИКТ;  </w:t>
      </w:r>
    </w:p>
    <w:p w14:paraId="5DEAA186" w14:textId="77777777" w:rsidR="007B7136" w:rsidRPr="007B7136" w:rsidRDefault="007B7136" w:rsidP="007B7136">
      <w:pPr>
        <w:numPr>
          <w:ilvl w:val="0"/>
          <w:numId w:val="1"/>
        </w:numPr>
        <w:spacing w:after="64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искать информацию в соответствующих возрасту</w:t>
      </w:r>
      <w:r w:rsidRPr="007B7136">
        <w:rPr>
          <w:rFonts w:ascii="Segoe UI Symbol" w:eastAsia="Segoe UI Symbol" w:hAnsi="Segoe UI Symbol" w:cs="Segoe UI Symbol"/>
          <w:color w:val="000000"/>
          <w:kern w:val="0"/>
          <w:sz w:val="24"/>
          <w:lang w:val="en-US"/>
          <w14:ligatures w14:val="none"/>
        </w:rPr>
        <w:t>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источников. </w:t>
      </w:r>
    </w:p>
    <w:p w14:paraId="0D437BA2" w14:textId="77777777" w:rsidR="007B7136" w:rsidRPr="007B7136" w:rsidRDefault="007B7136" w:rsidP="007B7136">
      <w:pPr>
        <w:spacing w:after="7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Выпускник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получит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возможность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научиться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: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  </w:t>
      </w:r>
    </w:p>
    <w:p w14:paraId="70EAA32E" w14:textId="77777777" w:rsidR="007B7136" w:rsidRPr="007B7136" w:rsidRDefault="007B7136" w:rsidP="007B7136">
      <w:pPr>
        <w:numPr>
          <w:ilvl w:val="0"/>
          <w:numId w:val="1"/>
        </w:numPr>
        <w:spacing w:after="2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грамотно формулировать запросы при поиске в Интернете и базах данных, оценивать, интерпретировать и сохранять найденную информацию; критически относиться к информации и к выбору источника информации. </w:t>
      </w:r>
    </w:p>
    <w:p w14:paraId="748317CA" w14:textId="77777777" w:rsidR="007B7136" w:rsidRPr="007B7136" w:rsidRDefault="007B7136" w:rsidP="007B7136">
      <w:pPr>
        <w:spacing w:after="269"/>
        <w:ind w:left="708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</w:p>
    <w:p w14:paraId="643498CA" w14:textId="77777777" w:rsidR="007B7136" w:rsidRPr="007B7136" w:rsidRDefault="007B7136" w:rsidP="007B7136">
      <w:pPr>
        <w:spacing w:after="250" w:line="269" w:lineRule="auto"/>
        <w:ind w:left="569" w:right="551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ПЛАНИРОВАНИЕ ДЕЯТЕЛЬНОСТИ, УПРАВЛЕНИЕ И ОРГАНИЗАЦИЯ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</w:p>
    <w:p w14:paraId="50D679B0" w14:textId="77777777" w:rsidR="007B7136" w:rsidRPr="007B7136" w:rsidRDefault="007B7136" w:rsidP="007B7136">
      <w:pPr>
        <w:spacing w:after="70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proofErr w:type="gram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Выпускник  научится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: </w:t>
      </w:r>
    </w:p>
    <w:p w14:paraId="4F073BE3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определять последовательность выполнения действий, планировать несложные исследования объектов и процессов внешнего мира; </w:t>
      </w:r>
    </w:p>
    <w:p w14:paraId="63916355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определять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последовательность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выполнения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действий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.   </w:t>
      </w:r>
    </w:p>
    <w:p w14:paraId="5B9C94FC" w14:textId="77777777" w:rsidR="007B7136" w:rsidRPr="007B7136" w:rsidRDefault="007B7136" w:rsidP="007B7136">
      <w:pPr>
        <w:spacing w:after="268" w:line="269" w:lineRule="auto"/>
        <w:ind w:left="-5" w:right="845" w:hanging="10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Выпускник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получит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возможность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научиться</w:t>
      </w:r>
      <w:proofErr w:type="spellEnd"/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: </w:t>
      </w:r>
    </w:p>
    <w:p w14:paraId="210C70F9" w14:textId="77777777" w:rsidR="007B7136" w:rsidRPr="007B7136" w:rsidRDefault="007B7136" w:rsidP="007B7136">
      <w:pPr>
        <w:numPr>
          <w:ilvl w:val="0"/>
          <w:numId w:val="1"/>
        </w:numPr>
        <w:spacing w:after="152" w:line="31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проектировать несложные объекты и процессы реального мира, своей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собственной  деятельностью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и деятельностью группы. </w:t>
      </w:r>
    </w:p>
    <w:p w14:paraId="7556C9BC" w14:textId="77777777" w:rsidR="007B7136" w:rsidRPr="007B7136" w:rsidRDefault="007B7136" w:rsidP="007B7136">
      <w:pPr>
        <w:spacing w:after="266" w:line="269" w:lineRule="auto"/>
        <w:ind w:left="3263" w:right="845" w:hanging="2665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В результате реализации программы у выпускников будут сформированы предметные результаты:   </w:t>
      </w:r>
    </w:p>
    <w:p w14:paraId="1D8623DD" w14:textId="77777777" w:rsidR="007B7136" w:rsidRPr="007B7136" w:rsidRDefault="007B7136" w:rsidP="007B7136">
      <w:pPr>
        <w:numPr>
          <w:ilvl w:val="0"/>
          <w:numId w:val="1"/>
        </w:numPr>
        <w:spacing w:after="2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формирование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ab/>
        <w:t xml:space="preserve">первоначальных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ab/>
        <w:t xml:space="preserve">представлений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ab/>
        <w:t xml:space="preserve">о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ab/>
        <w:t xml:space="preserve">значении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ab/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спортивнооздоровительных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занятий для укрепления здоровья, для успешной учёбы и социализации в обществе. </w:t>
      </w:r>
    </w:p>
    <w:p w14:paraId="3E1AA4C9" w14:textId="77777777" w:rsidR="007B7136" w:rsidRPr="007B7136" w:rsidRDefault="007B7136" w:rsidP="007B7136">
      <w:pPr>
        <w:numPr>
          <w:ilvl w:val="0"/>
          <w:numId w:val="1"/>
        </w:numPr>
        <w:spacing w:after="38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овладение умениями организовывать здоровьесберегающую жизнедеятельность (режим дня, утренняя зарядка, оздоровительные мероприятия, полезные привычки, подвижные игры и т.д.) </w:t>
      </w:r>
    </w:p>
    <w:p w14:paraId="1F308225" w14:textId="77777777" w:rsidR="007B7136" w:rsidRPr="007B7136" w:rsidRDefault="007B7136" w:rsidP="007B7136">
      <w:pPr>
        <w:numPr>
          <w:ilvl w:val="0"/>
          <w:numId w:val="1"/>
        </w:numPr>
        <w:spacing w:after="35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заинтересованно относиться к собственному здоровью; понимать пользу занятий физической культурой и спортом; </w:t>
      </w:r>
    </w:p>
    <w:p w14:paraId="22FD9817" w14:textId="77777777" w:rsidR="007B7136" w:rsidRPr="007B7136" w:rsidRDefault="007B7136" w:rsidP="007B7136">
      <w:pPr>
        <w:numPr>
          <w:ilvl w:val="0"/>
          <w:numId w:val="1"/>
        </w:numPr>
        <w:spacing w:after="3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разбираться в негативных факторах риска здоровью (сниженная двигательная активность, курение, алкоголь, наркотики, инфекционные заболевания); </w:t>
      </w:r>
    </w:p>
    <w:p w14:paraId="75C06B3E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соблюдать режим дня, личную гигиену; </w:t>
      </w:r>
    </w:p>
    <w:p w14:paraId="71DF0EE6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выполнять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утреннюю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зарядку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; </w:t>
      </w:r>
    </w:p>
    <w:p w14:paraId="154B849E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участвовать в оздоровительных мероприятиях, подвижных играх; </w:t>
      </w:r>
    </w:p>
    <w:p w14:paraId="0D2B6D01" w14:textId="77777777" w:rsidR="007B7136" w:rsidRPr="007B7136" w:rsidRDefault="007B7136" w:rsidP="007B7136">
      <w:pPr>
        <w:numPr>
          <w:ilvl w:val="0"/>
          <w:numId w:val="1"/>
        </w:numPr>
        <w:spacing w:after="13" w:line="267" w:lineRule="auto"/>
        <w:ind w:right="286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беседовать с родителями на тему здоровья, здорового питания. </w:t>
      </w:r>
    </w:p>
    <w:p w14:paraId="56017D67" w14:textId="77777777" w:rsidR="007B7136" w:rsidRPr="007B7136" w:rsidRDefault="007B7136" w:rsidP="007B7136">
      <w:pPr>
        <w:spacing w:after="34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</w:p>
    <w:p w14:paraId="1234C18C" w14:textId="77777777" w:rsidR="007B7136" w:rsidRPr="007B7136" w:rsidRDefault="007B7136" w:rsidP="007B7136">
      <w:pPr>
        <w:spacing w:after="251" w:line="269" w:lineRule="auto"/>
        <w:ind w:left="569" w:right="852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Содержание курса внеурочной деятельности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</w:p>
    <w:p w14:paraId="0CF1C545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lastRenderedPageBreak/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Что такое здоровье?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Слово учителя. Практическая работа. Встреча с медсестрой. Оздоровительная минутка. Игра «Давай поговорим». Творческое задание «Здоровье – это…»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</w:p>
    <w:p w14:paraId="32299E64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Что такое эмоции?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Практическая работа. Работа со словарём. Игры «Кто больше знает?», «Продолжи предложение». Оздоровительная минутка. Игра «Твоё имя».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</w:p>
    <w:p w14:paraId="01AE3042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3.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Чувства и поступки.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Работа со стихотворением Дж. Родари. Беседа по теме. Оздоровительная минутка. Игра «Кто больше знает?»  Творческая работа в тетради.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127E03DC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4</w:t>
      </w:r>
      <w:r w:rsidRPr="007B7136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14:ligatures w14:val="none"/>
        </w:rPr>
        <w:t>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Стресс.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Рассказ учителя. Словарная работа. Практическая работа. Оздоровительная минутка. Игра «Кто больше знает?» Заучивание слов.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0766C507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Тема 5. Учимся думать и действовать. (1час) Повторение.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Чтение  и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анализ стихотворений. Оздоровительная минутка. Беседа по теме. Игра «Что? Зачем? Как?»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0CA14735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6.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Учимся находить причину и последствия событий.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Игра «Почему это произошло?» Работа с пословицами. Оздоровительная минутка. Игры «Назови возможные последствия», «Что? Зачем? Как?»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22356F6F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7.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Умей выбирать.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Анализ сказки. Оздоровительная минутка. Беседа по теме. Игра «Комплимент».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7700AB1F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8.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Принимаю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решение.(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Практическая работа по составлению правил. Игра «Давай поговорим». Оздоровительная минутка. Психологический тренинг. Работа со стихотворением Б. Заходера «Что красивей всего?»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6FB1AE22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Тема 9. Я отвечаю за своё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решение.(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1час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)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Практическая работа. Анализ ситуации. Оздоровительная минутка. Игры «Что я знаю о себе», «Продолжите предложение».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0E724185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10.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Что мы знаем о курении.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Игра «Волшебный стул». Встреча с медработником. Работа над пословицами. Беседа по сказке. Оздоровительная минутка. Это интересно! Творческая работа.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504845D6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11.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Зависимость.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Анализ ситуации в стихотворении Э. Мошковской «Странные вещи». Словарная работа. Оздоровительная минутка. Это полезно знать! Игра «Давай поговорим».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7FABF742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12. Умей сказать НЕТ.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Анализ ситуации. Беседа по теме. Оздоровительная минутка. Игры «Давай поговорим», «Что? Зачем? Как?».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03399AFD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13. Как сказать НЕТ.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Игра «Зеркало и обезьяна». Рассказ учителя. Оздоровительная минутка. Игра «Продолжите предложение». Толкование пословиц. Психологический тренинг.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53FB80B3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14. Почему вредной привычке ты скажешь НЕТ?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Работа со стихотворением А.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Костецкого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«Я всё люблю, что есть на свете…» Игра «Комплимент». Оздоровительная минутка. Рассказ учителя. Работа с плакатом «Дерево решений». Практическая работа.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728533FC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15. Я умею выбирать – тренинг безопасного поведения.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Анализ ситуации. Игра «Выбери правильный ответ». Оздоровительная минутка. Работа с деревом решений. Творческая работа.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7B283D09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16.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Волевое поведение. (1час) Рассказ учителя. Игра «Давай поговорим». Оздоровительная минутка. Игра «Сокровища сердца». Психологический тренинг.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17.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Алкоголь.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Встреча с медработником. Коллективное рисование. Это интересно! Оздоровительная минутка. Игра «Беседа по кругу». Это полезно помнить!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18.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Алкоголь – ошибка.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Работа над стихотворением. Анализ ситуации в басне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С.Михалкова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«Непьющий воробей». Игра «Выбери ответ». Оздоровительная минутка. Это полезно помнить! Психологический тренинг.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51BA7116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lastRenderedPageBreak/>
        <w:t>Тема 19.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Алкоголь – сделай выбор.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( 1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Беседа по теме. Игра «Список проблем». Оздоровительная минутка.  Творческая работа с деревом решений. Психологический тренинг.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78914BB4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20. Наркотик.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Анализ ситуации. Рассказ учителя. Встреча с медработником. Оздоровительная минутка. Правила безопасности. Творческая работа. Игра «Давай поговорим».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79123C1D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21.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Наркотик – тренинг безопасного поведения.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(1час)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Игра «Пирамида». Повторение правил. Оздоровительная минутка. Практическая работа. Игра «Давай поговорим». Психологический тренинг.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4B990AF6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22. Мальчишки и девчонки.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Беседа по теме. Игра «Противоположности». Оздоровительная минутка. Игра «Давай поговорим». Анализ ситуации в стихотворении Э. Успенского «Если был бы я девчонкой…»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Творческая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 xml:space="preserve">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работа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  <w:t>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:lang w:val="en-US"/>
          <w14:ligatures w14:val="none"/>
        </w:rPr>
        <w:t xml:space="preserve"> </w:t>
      </w:r>
    </w:p>
    <w:p w14:paraId="494664E5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23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.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Моя семья.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Защита рисунков. Анализ ситуации в рассказе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К.Д.Ушинского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«Сила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не право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». Оздоровительная минутка. Чтение и анализ стихотворения. Игра «Продолжи предложение».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2C9983C1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24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.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Дружба.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Игровое занятие с любимыми героями. Разыгрывание ситуаций.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18603F6F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25.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День здоровья.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Открытие праздника. Игры и соревнования.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3F6E4144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Тема 26. Умеем ли мы правильно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питаться?(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Сюжетно - ролевая игра «Мы идём в магазин». Это интересно! Отгадывание загадок. Оздоровительная минутка «Вершки и корешки». Инсценировка «Спор овощей». Игра «Какие овощи выросли в огороде?» Встреча с Доктором Айболитом.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03CAB389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27. Я выбираю кашу.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Игра «Пословицы запутались». Это интересно! Игры «Отгадай - ка», «Затейники». Оздоровительная минутка «Зёрнышко». Конкурс «Самая вкусная и полезная каша» Игра «Угадай сказку».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12563C7B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28. Чистота и здоровье.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Праздник чистоты с Мойдодыром. Инсценировка. Игра «Три движения».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115AE685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29. Откуда берутся грязнули? (игра – путешествие)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Остановка на станции «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Грязнулька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». Анализ ситуаций в стихотворении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Л.Яхнина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«Жил на свете мальчик странный…», </w:t>
      </w:r>
      <w:proofErr w:type="spell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Э.Успенского</w:t>
      </w:r>
      <w:proofErr w:type="spell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«Очень страшная история». Это полезно помнить! Работа со стихотворением.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674A39C1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30.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Чистота и порядок (продолжение путешествия).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Работа с пословицами и поговорками. Игра «Угадай». Оздоровительная минутка. Работа со стихотворениями.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31.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Будем делать хорошо и не будем </w:t>
      </w:r>
      <w:proofErr w:type="gramStart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плохо.(</w:t>
      </w:r>
      <w:proofErr w:type="gramEnd"/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Беседа по теме. Работа с пословицами. Высказывания о доброте. Оздоровительная минутка. Игра «Кто больше знает?» Это интересно! Чтение и анализ стихотворений.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25969F38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32.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КВН «Наше здоровье»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</w:p>
    <w:p w14:paraId="1E66F5B9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Тема 33. Я здоровье берегу – сам себе я помогу (урок-праздник) (1час) </w:t>
      </w:r>
    </w:p>
    <w:p w14:paraId="6EED6D88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Тема 34.</w:t>
      </w: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>Будем здоровы. (1час)</w:t>
      </w:r>
      <w:r w:rsidRPr="007B7136">
        <w:rPr>
          <w:rFonts w:ascii="Times New Roman" w:eastAsia="Times New Roman" w:hAnsi="Times New Roman" w:cs="Times New Roman"/>
          <w:i/>
          <w:color w:val="000000"/>
          <w:kern w:val="0"/>
          <w:sz w:val="24"/>
          <w14:ligatures w14:val="none"/>
        </w:rPr>
        <w:t xml:space="preserve"> </w:t>
      </w: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Посещение медицинского кабинета. Игра «Письма». </w:t>
      </w:r>
    </w:p>
    <w:p w14:paraId="258FE482" w14:textId="77777777" w:rsidR="007B7136" w:rsidRPr="007B7136" w:rsidRDefault="007B7136" w:rsidP="007B7136">
      <w:pPr>
        <w:spacing w:after="13" w:line="267" w:lineRule="auto"/>
        <w:ind w:left="-5" w:right="28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Практическая работа «Выпуск стенной газеты». </w:t>
      </w:r>
    </w:p>
    <w:p w14:paraId="1C3E0A7F" w14:textId="77777777" w:rsidR="007B7136" w:rsidRPr="007B7136" w:rsidRDefault="007B7136" w:rsidP="007B7136">
      <w:pPr>
        <w:spacing w:after="5" w:line="269" w:lineRule="auto"/>
        <w:ind w:left="569" w:right="857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Формы организации деятельности учащихся. </w:t>
      </w:r>
    </w:p>
    <w:p w14:paraId="1325779E" w14:textId="77777777" w:rsidR="007B7136" w:rsidRPr="007B7136" w:rsidRDefault="007B7136" w:rsidP="007B7136">
      <w:pPr>
        <w:spacing w:after="0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</w:t>
      </w:r>
    </w:p>
    <w:tbl>
      <w:tblPr>
        <w:tblW w:w="9462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804"/>
        <w:gridCol w:w="8658"/>
      </w:tblGrid>
      <w:tr w:rsidR="007B7136" w:rsidRPr="007B7136" w14:paraId="63E26E06" w14:textId="77777777" w:rsidTr="000A1DD9">
        <w:trPr>
          <w:trHeight w:val="28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A94D5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</w:t>
            </w: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C7E34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proofErr w:type="spellStart"/>
            <w:r w:rsidRPr="007B713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Формы</w:t>
            </w:r>
            <w:proofErr w:type="spellEnd"/>
            <w:r w:rsidRPr="007B713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B713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организации</w:t>
            </w:r>
            <w:proofErr w:type="spellEnd"/>
            <w:r w:rsidRPr="007B713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B713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деятельности</w:t>
            </w:r>
            <w:proofErr w:type="spellEnd"/>
            <w:r w:rsidRPr="007B713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</w:tr>
      <w:tr w:rsidR="007B7136" w:rsidRPr="007B7136" w14:paraId="25A3BE1B" w14:textId="77777777" w:rsidTr="000A1DD9">
        <w:trPr>
          <w:trHeight w:val="838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D3EB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1.  </w:t>
            </w:r>
          </w:p>
          <w:p w14:paraId="28059BE4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322C" w14:textId="77777777" w:rsidR="007B7136" w:rsidRPr="007B7136" w:rsidRDefault="007B7136" w:rsidP="007B7136">
            <w:pPr>
              <w:spacing w:after="0"/>
              <w:ind w:left="2" w:right="6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Беседы о правилах личной гигиены, о пользе утренней гимнастики для организма, о правильном питании, сне, разных способах закаливании организма, режим дня. </w:t>
            </w:r>
          </w:p>
        </w:tc>
      </w:tr>
      <w:tr w:rsidR="007B7136" w:rsidRPr="007B7136" w14:paraId="77DBC693" w14:textId="77777777" w:rsidTr="000A1DD9">
        <w:trPr>
          <w:trHeight w:val="963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0D446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 xml:space="preserve">2.  </w:t>
            </w:r>
          </w:p>
          <w:p w14:paraId="219C3954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01254" w14:textId="77777777" w:rsidR="007B7136" w:rsidRPr="007B7136" w:rsidRDefault="007B7136" w:rsidP="007B7136">
            <w:pPr>
              <w:spacing w:after="0"/>
              <w:ind w:left="2" w:right="6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Выставка рисунков, выпуск плакатов и стенгазет, разучивание стихов, пословиц, создание правил и памяток о правильном умывании, уходе за зубами, глазами, ушами, составление презентаций.  </w:t>
            </w:r>
          </w:p>
        </w:tc>
      </w:tr>
      <w:tr w:rsidR="007B7136" w:rsidRPr="007B7136" w14:paraId="5E031911" w14:textId="77777777" w:rsidTr="00BB74BB">
        <w:trPr>
          <w:trHeight w:val="705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E0019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3.  </w:t>
            </w:r>
          </w:p>
          <w:p w14:paraId="4236867D" w14:textId="0FA5BDFA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24738" w14:textId="77777777" w:rsidR="007B7136" w:rsidRPr="007B7136" w:rsidRDefault="007B7136" w:rsidP="007B7136">
            <w:pPr>
              <w:spacing w:after="152" w:line="314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Круглый стол, тренинги, практические задания, соревнования, игры на свежем воздухе. </w:t>
            </w:r>
          </w:p>
        </w:tc>
      </w:tr>
      <w:tr w:rsidR="007B7136" w:rsidRPr="007B7136" w14:paraId="3C13114C" w14:textId="77777777" w:rsidTr="000A1DD9">
        <w:trPr>
          <w:trHeight w:val="52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58654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4.  </w:t>
            </w:r>
          </w:p>
          <w:p w14:paraId="7B5F2698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88C82" w14:textId="77777777" w:rsidR="007B7136" w:rsidRPr="007B7136" w:rsidRDefault="007B7136" w:rsidP="007B7136">
            <w:pPr>
              <w:spacing w:after="0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Работа в паре, группах, просмотр видеофильмов и чтение </w:t>
            </w:r>
            <w:proofErr w:type="gramStart"/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>произведений</w:t>
            </w:r>
            <w:proofErr w:type="gramEnd"/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 и их обсуждение </w:t>
            </w:r>
          </w:p>
        </w:tc>
      </w:tr>
      <w:tr w:rsidR="007B7136" w:rsidRPr="007B7136" w14:paraId="54580D69" w14:textId="77777777" w:rsidTr="000A1DD9">
        <w:trPr>
          <w:trHeight w:val="838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B61AF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5.  </w:t>
            </w:r>
          </w:p>
          <w:p w14:paraId="782F3E94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0A2F6" w14:textId="77777777" w:rsidR="007B7136" w:rsidRPr="007B7136" w:rsidRDefault="007B7136" w:rsidP="007B7136">
            <w:pPr>
              <w:spacing w:after="0" w:line="278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Беседа, дискуссия, разыгрывание различных ситуаций, встречи с медицинским работником </w:t>
            </w:r>
          </w:p>
          <w:p w14:paraId="2CF88020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</w:p>
        </w:tc>
      </w:tr>
      <w:tr w:rsidR="007B7136" w:rsidRPr="007B7136" w14:paraId="2B8F5DD7" w14:textId="77777777" w:rsidTr="000A1DD9">
        <w:trPr>
          <w:trHeight w:val="277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7616A" w14:textId="77777777" w:rsidR="007B7136" w:rsidRPr="007B7136" w:rsidRDefault="007B7136" w:rsidP="007B7136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6. 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10B68" w14:textId="77777777" w:rsidR="007B7136" w:rsidRPr="007B7136" w:rsidRDefault="007B7136" w:rsidP="007B7136">
            <w:pPr>
              <w:spacing w:after="0"/>
              <w:ind w:left="2" w:right="6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Приобретение </w:t>
            </w:r>
            <w:proofErr w:type="gramStart"/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>школьником  социальных</w:t>
            </w:r>
            <w:proofErr w:type="gramEnd"/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 знаний: занятия спортивных секций, беседы о ЗОЖ, музыкальные и оздоровительные </w:t>
            </w:r>
            <w:proofErr w:type="spellStart"/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>физминутки</w:t>
            </w:r>
            <w:proofErr w:type="spellEnd"/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, подвижные игры, участие в оздоровительных процедурах. Формирование ценностного отношения к социальной </w:t>
            </w:r>
            <w:proofErr w:type="gramStart"/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>реальности:  школьные</w:t>
            </w:r>
            <w:proofErr w:type="gramEnd"/>
            <w:r w:rsidRPr="007B71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14:ligatures w14:val="none"/>
              </w:rPr>
              <w:t xml:space="preserve"> спортивные соревнования. Получение опыта самостоятельного социального действия: социально значимые спортивные и оздоровительные акции-проекты. </w:t>
            </w:r>
          </w:p>
        </w:tc>
      </w:tr>
    </w:tbl>
    <w:p w14:paraId="360FB867" w14:textId="77777777" w:rsidR="007B7136" w:rsidRPr="007B7136" w:rsidRDefault="007B7136" w:rsidP="007B7136">
      <w:pPr>
        <w:spacing w:after="31"/>
        <w:ind w:right="231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  <w:t xml:space="preserve"> </w:t>
      </w:r>
    </w:p>
    <w:p w14:paraId="14222335" w14:textId="6885E7A9" w:rsidR="007B7136" w:rsidRPr="007B7136" w:rsidRDefault="00BB74BB" w:rsidP="007B7136">
      <w:pPr>
        <w:spacing w:after="5" w:line="269" w:lineRule="auto"/>
        <w:ind w:left="3030" w:right="3251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>Тематическое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   п</w:t>
      </w:r>
      <w:r w:rsidR="007B7136"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14:ligatures w14:val="none"/>
        </w:rPr>
        <w:t xml:space="preserve">ланирование.  </w:t>
      </w:r>
      <w:r w:rsidR="007B7136"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  (34 </w:t>
      </w:r>
      <w:proofErr w:type="spellStart"/>
      <w:r w:rsidR="007B7136"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>часа</w:t>
      </w:r>
      <w:proofErr w:type="spellEnd"/>
      <w:r w:rsidR="007B7136" w:rsidRPr="007B7136">
        <w:rPr>
          <w:rFonts w:ascii="Times New Roman" w:eastAsia="Times New Roman" w:hAnsi="Times New Roman" w:cs="Times New Roman"/>
          <w:b/>
          <w:color w:val="000000"/>
          <w:kern w:val="0"/>
          <w:sz w:val="24"/>
          <w:lang w:val="en-US"/>
          <w14:ligatures w14:val="none"/>
        </w:rPr>
        <w:t xml:space="preserve">) </w:t>
      </w:r>
    </w:p>
    <w:p w14:paraId="7CAD6F48" w14:textId="77777777" w:rsidR="007B7136" w:rsidRPr="007B7136" w:rsidRDefault="007B7136" w:rsidP="007B7136">
      <w:pPr>
        <w:spacing w:after="0"/>
        <w:rPr>
          <w:rFonts w:ascii="Times New Roman" w:eastAsia="Times New Roman" w:hAnsi="Times New Roman" w:cs="Times New Roman"/>
          <w:color w:val="000000"/>
          <w:kern w:val="0"/>
          <w:sz w:val="24"/>
          <w:lang w:val="en-US"/>
          <w14:ligatures w14:val="none"/>
        </w:rPr>
      </w:pPr>
      <w:r w:rsidRPr="007B7136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lang w:val="en-US"/>
          <w14:ligatures w14:val="non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2889"/>
        <w:gridCol w:w="1406"/>
        <w:gridCol w:w="4398"/>
      </w:tblGrid>
      <w:tr w:rsidR="007B7136" w:rsidRPr="007B7136" w14:paraId="40DFBBFC" w14:textId="77777777" w:rsidTr="000A1DD9">
        <w:tc>
          <w:tcPr>
            <w:tcW w:w="652" w:type="dxa"/>
            <w:shd w:val="clear" w:color="auto" w:fill="auto"/>
          </w:tcPr>
          <w:p w14:paraId="249324DA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№</w:t>
            </w:r>
          </w:p>
        </w:tc>
        <w:tc>
          <w:tcPr>
            <w:tcW w:w="2889" w:type="dxa"/>
            <w:shd w:val="clear" w:color="auto" w:fill="auto"/>
          </w:tcPr>
          <w:p w14:paraId="3BF9973D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Тема занятия</w:t>
            </w:r>
          </w:p>
        </w:tc>
        <w:tc>
          <w:tcPr>
            <w:tcW w:w="1406" w:type="dxa"/>
            <w:shd w:val="clear" w:color="auto" w:fill="auto"/>
          </w:tcPr>
          <w:p w14:paraId="712BC30B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Количество часов</w:t>
            </w:r>
          </w:p>
        </w:tc>
        <w:tc>
          <w:tcPr>
            <w:tcW w:w="4398" w:type="dxa"/>
            <w:shd w:val="clear" w:color="auto" w:fill="auto"/>
          </w:tcPr>
          <w:p w14:paraId="36E66C91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ЭОР</w:t>
            </w:r>
          </w:p>
        </w:tc>
      </w:tr>
      <w:tr w:rsidR="007B7136" w:rsidRPr="007B7136" w14:paraId="09F552EC" w14:textId="77777777" w:rsidTr="000A1DD9">
        <w:tc>
          <w:tcPr>
            <w:tcW w:w="652" w:type="dxa"/>
            <w:shd w:val="clear" w:color="auto" w:fill="auto"/>
          </w:tcPr>
          <w:p w14:paraId="623B8D0F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2889" w:type="dxa"/>
            <w:shd w:val="clear" w:color="auto" w:fill="auto"/>
          </w:tcPr>
          <w:p w14:paraId="219F627A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Что такое здоровье?</w:t>
            </w:r>
          </w:p>
        </w:tc>
        <w:tc>
          <w:tcPr>
            <w:tcW w:w="1406" w:type="dxa"/>
            <w:shd w:val="clear" w:color="auto" w:fill="auto"/>
          </w:tcPr>
          <w:p w14:paraId="7A91969E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3E4C235C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6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https://nsportal.ru/nachalnaya-shkola/zdorovyy-obraz-zhizni/2020/01/27/klassnyy-chas-4-klassv-zdorovom-tele-zdorovyy-duh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692E1C46" w14:textId="77777777" w:rsidTr="000A1DD9">
        <w:tc>
          <w:tcPr>
            <w:tcW w:w="652" w:type="dxa"/>
            <w:shd w:val="clear" w:color="auto" w:fill="auto"/>
          </w:tcPr>
          <w:p w14:paraId="237ADAB0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</w:t>
            </w:r>
          </w:p>
        </w:tc>
        <w:tc>
          <w:tcPr>
            <w:tcW w:w="2889" w:type="dxa"/>
            <w:shd w:val="clear" w:color="auto" w:fill="auto"/>
          </w:tcPr>
          <w:p w14:paraId="3B245932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Что такое эмоции?</w:t>
            </w:r>
          </w:p>
        </w:tc>
        <w:tc>
          <w:tcPr>
            <w:tcW w:w="1406" w:type="dxa"/>
            <w:shd w:val="clear" w:color="auto" w:fill="auto"/>
          </w:tcPr>
          <w:p w14:paraId="7C7EA309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2141823D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7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https://nsportal.ru/nachalnaya-shkola/okruzhayushchii-mir/2018/05/15/emotsii-cheloveka-konspekt-uroka-po</w:t>
              </w:r>
            </w:hyperlink>
          </w:p>
        </w:tc>
      </w:tr>
      <w:tr w:rsidR="007B7136" w:rsidRPr="007B7136" w14:paraId="1A7ED95E" w14:textId="77777777" w:rsidTr="000A1DD9">
        <w:tc>
          <w:tcPr>
            <w:tcW w:w="652" w:type="dxa"/>
            <w:shd w:val="clear" w:color="auto" w:fill="auto"/>
          </w:tcPr>
          <w:p w14:paraId="28FF9986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3</w:t>
            </w:r>
          </w:p>
        </w:tc>
        <w:tc>
          <w:tcPr>
            <w:tcW w:w="2889" w:type="dxa"/>
            <w:shd w:val="clear" w:color="auto" w:fill="auto"/>
          </w:tcPr>
          <w:p w14:paraId="70B17953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Чувства и поступки</w:t>
            </w:r>
          </w:p>
        </w:tc>
        <w:tc>
          <w:tcPr>
            <w:tcW w:w="1406" w:type="dxa"/>
            <w:shd w:val="clear" w:color="auto" w:fill="auto"/>
          </w:tcPr>
          <w:p w14:paraId="63886893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0320C053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8" w:history="1"/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  <w:hyperlink r:id="rId9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https://nsportal.ru/nachalnaya-shkola/vospitatelnaya-rabota/2019/09/24/masterskaya-chuvstvo-porozhdaet-postupok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62374D1F" w14:textId="77777777" w:rsidTr="000A1DD9">
        <w:tc>
          <w:tcPr>
            <w:tcW w:w="652" w:type="dxa"/>
            <w:shd w:val="clear" w:color="auto" w:fill="auto"/>
          </w:tcPr>
          <w:p w14:paraId="0F659AE2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4</w:t>
            </w:r>
          </w:p>
        </w:tc>
        <w:tc>
          <w:tcPr>
            <w:tcW w:w="2889" w:type="dxa"/>
            <w:shd w:val="clear" w:color="auto" w:fill="auto"/>
          </w:tcPr>
          <w:p w14:paraId="47F38F44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Стресс</w:t>
            </w:r>
          </w:p>
        </w:tc>
        <w:tc>
          <w:tcPr>
            <w:tcW w:w="1406" w:type="dxa"/>
            <w:shd w:val="clear" w:color="auto" w:fill="auto"/>
          </w:tcPr>
          <w:p w14:paraId="65CC0243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5E7FA705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0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://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nsportal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.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/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nachalnaya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-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shkola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/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psikhologiya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/2019/08/02/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klassnyy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-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chas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-</w:t>
              </w:r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stress</w:t>
              </w:r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-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sposoby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-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vyhoda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-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iz</w:t>
              </w:r>
              <w:proofErr w:type="spellEnd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-</w:t>
              </w:r>
              <w:proofErr w:type="spellStart"/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:lang w:val="en-US"/>
                  <w14:ligatures w14:val="none"/>
                </w:rPr>
                <w:t>stressa</w:t>
              </w:r>
              <w:proofErr w:type="spellEnd"/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04D5209F" w14:textId="77777777" w:rsidTr="000A1DD9">
        <w:tc>
          <w:tcPr>
            <w:tcW w:w="652" w:type="dxa"/>
            <w:shd w:val="clear" w:color="auto" w:fill="auto"/>
          </w:tcPr>
          <w:p w14:paraId="7E968416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5</w:t>
            </w:r>
          </w:p>
        </w:tc>
        <w:tc>
          <w:tcPr>
            <w:tcW w:w="2889" w:type="dxa"/>
            <w:shd w:val="clear" w:color="auto" w:fill="auto"/>
          </w:tcPr>
          <w:p w14:paraId="6F563A6C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Учимся думать и действовать</w:t>
            </w:r>
          </w:p>
        </w:tc>
        <w:tc>
          <w:tcPr>
            <w:tcW w:w="1406" w:type="dxa"/>
            <w:shd w:val="clear" w:color="auto" w:fill="auto"/>
          </w:tcPr>
          <w:p w14:paraId="5A0C39F1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2217C45E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1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https://textarchive.ru/c-1083212-p23.html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56184F70" w14:textId="77777777" w:rsidTr="000A1DD9">
        <w:tc>
          <w:tcPr>
            <w:tcW w:w="652" w:type="dxa"/>
            <w:shd w:val="clear" w:color="auto" w:fill="auto"/>
          </w:tcPr>
          <w:p w14:paraId="7F511866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6</w:t>
            </w:r>
          </w:p>
        </w:tc>
        <w:tc>
          <w:tcPr>
            <w:tcW w:w="2889" w:type="dxa"/>
            <w:shd w:val="clear" w:color="auto" w:fill="auto"/>
          </w:tcPr>
          <w:p w14:paraId="6521FA70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Учимся находить причину и последствия событий</w:t>
            </w:r>
          </w:p>
        </w:tc>
        <w:tc>
          <w:tcPr>
            <w:tcW w:w="1406" w:type="dxa"/>
            <w:shd w:val="clear" w:color="auto" w:fill="auto"/>
          </w:tcPr>
          <w:p w14:paraId="63917E6A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5FAB9FA4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2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https://educ.wikireading.ru/hXwLWHzAZc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6CAFF938" w14:textId="77777777" w:rsidTr="000A1DD9">
        <w:tc>
          <w:tcPr>
            <w:tcW w:w="652" w:type="dxa"/>
            <w:shd w:val="clear" w:color="auto" w:fill="auto"/>
          </w:tcPr>
          <w:p w14:paraId="7DAC5500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7</w:t>
            </w:r>
          </w:p>
        </w:tc>
        <w:tc>
          <w:tcPr>
            <w:tcW w:w="2889" w:type="dxa"/>
            <w:shd w:val="clear" w:color="auto" w:fill="auto"/>
          </w:tcPr>
          <w:p w14:paraId="5745CE9E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Умей выбирать</w:t>
            </w:r>
          </w:p>
        </w:tc>
        <w:tc>
          <w:tcPr>
            <w:tcW w:w="1406" w:type="dxa"/>
            <w:shd w:val="clear" w:color="auto" w:fill="auto"/>
          </w:tcPr>
          <w:p w14:paraId="2C1479B6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288E0DB1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3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https://nsportal.ru/nachalnaya-shkola/vospitatelnaya-rabota/2012/10/16/ya-umeyu-vybirat-trening-bezopasnogo-povedeniya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0F265544" w14:textId="77777777" w:rsidTr="000A1DD9">
        <w:tc>
          <w:tcPr>
            <w:tcW w:w="652" w:type="dxa"/>
            <w:shd w:val="clear" w:color="auto" w:fill="auto"/>
          </w:tcPr>
          <w:p w14:paraId="35F8C2D8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8</w:t>
            </w:r>
          </w:p>
        </w:tc>
        <w:tc>
          <w:tcPr>
            <w:tcW w:w="2889" w:type="dxa"/>
            <w:shd w:val="clear" w:color="auto" w:fill="auto"/>
          </w:tcPr>
          <w:p w14:paraId="2357A8B8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Принимаю решение</w:t>
            </w:r>
          </w:p>
        </w:tc>
        <w:tc>
          <w:tcPr>
            <w:tcW w:w="1406" w:type="dxa"/>
            <w:shd w:val="clear" w:color="auto" w:fill="auto"/>
          </w:tcPr>
          <w:p w14:paraId="74F062EC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450FEDE5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4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https://nsportal.ru/nachalnaya-shkola/vospitatelnaya-rabota/2012/10/16/ya-</w:t>
              </w:r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lastRenderedPageBreak/>
                <w:t>umeyu-vybirat-trening-bezopasnogo-povedeniya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4F14ACB5" w14:textId="77777777" w:rsidTr="000A1DD9">
        <w:tc>
          <w:tcPr>
            <w:tcW w:w="652" w:type="dxa"/>
            <w:shd w:val="clear" w:color="auto" w:fill="auto"/>
          </w:tcPr>
          <w:p w14:paraId="4CA1DAD5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lastRenderedPageBreak/>
              <w:t>9</w:t>
            </w:r>
          </w:p>
        </w:tc>
        <w:tc>
          <w:tcPr>
            <w:tcW w:w="2889" w:type="dxa"/>
            <w:shd w:val="clear" w:color="auto" w:fill="auto"/>
          </w:tcPr>
          <w:p w14:paraId="78550201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Я отвечаю за свои решения</w:t>
            </w:r>
          </w:p>
        </w:tc>
        <w:tc>
          <w:tcPr>
            <w:tcW w:w="1406" w:type="dxa"/>
            <w:shd w:val="clear" w:color="auto" w:fill="auto"/>
          </w:tcPr>
          <w:p w14:paraId="703ADE64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1D729040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5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https://nsportal.ru/nachalnaya-shkola/vospitatelnaya-rabota/2012/10/16/ya-umeyu-vybirat-trening-bezopasnogo-povedeniya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795A84BE" w14:textId="77777777" w:rsidTr="000A1DD9">
        <w:tc>
          <w:tcPr>
            <w:tcW w:w="652" w:type="dxa"/>
            <w:shd w:val="clear" w:color="auto" w:fill="auto"/>
          </w:tcPr>
          <w:p w14:paraId="67328434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10</w:t>
            </w:r>
          </w:p>
        </w:tc>
        <w:tc>
          <w:tcPr>
            <w:tcW w:w="2889" w:type="dxa"/>
            <w:shd w:val="clear" w:color="auto" w:fill="auto"/>
          </w:tcPr>
          <w:p w14:paraId="1806A0AD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Что мы знаем о курении</w:t>
            </w:r>
          </w:p>
        </w:tc>
        <w:tc>
          <w:tcPr>
            <w:tcW w:w="1406" w:type="dxa"/>
            <w:shd w:val="clear" w:color="auto" w:fill="auto"/>
          </w:tcPr>
          <w:p w14:paraId="514EC1E5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vMerge w:val="restart"/>
            <w:shd w:val="clear" w:color="auto" w:fill="auto"/>
          </w:tcPr>
          <w:p w14:paraId="55715F1B" w14:textId="3909F14C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6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https://nsportal.ru/nachalnaya-shkola/vospitatelnaya-rabota/2012/10/16/ya-umeyu-vybirat-trening-bezopasnogo-povedeniya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72D510CD" w14:textId="77777777" w:rsidTr="000A1DD9">
        <w:tc>
          <w:tcPr>
            <w:tcW w:w="652" w:type="dxa"/>
            <w:shd w:val="clear" w:color="auto" w:fill="auto"/>
          </w:tcPr>
          <w:p w14:paraId="20A3697B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11</w:t>
            </w:r>
          </w:p>
        </w:tc>
        <w:tc>
          <w:tcPr>
            <w:tcW w:w="2889" w:type="dxa"/>
            <w:shd w:val="clear" w:color="auto" w:fill="auto"/>
          </w:tcPr>
          <w:p w14:paraId="38126249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Зависимость</w:t>
            </w:r>
          </w:p>
        </w:tc>
        <w:tc>
          <w:tcPr>
            <w:tcW w:w="1406" w:type="dxa"/>
            <w:shd w:val="clear" w:color="auto" w:fill="auto"/>
          </w:tcPr>
          <w:p w14:paraId="345152C0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vMerge/>
            <w:shd w:val="clear" w:color="auto" w:fill="auto"/>
          </w:tcPr>
          <w:p w14:paraId="2EE06D7D" w14:textId="03CF0BF2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</w:p>
        </w:tc>
      </w:tr>
      <w:tr w:rsidR="007B7136" w:rsidRPr="007B7136" w14:paraId="36C4CA1E" w14:textId="77777777" w:rsidTr="000A1DD9">
        <w:tc>
          <w:tcPr>
            <w:tcW w:w="652" w:type="dxa"/>
            <w:shd w:val="clear" w:color="auto" w:fill="auto"/>
          </w:tcPr>
          <w:p w14:paraId="72F271BE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12</w:t>
            </w:r>
          </w:p>
        </w:tc>
        <w:tc>
          <w:tcPr>
            <w:tcW w:w="2889" w:type="dxa"/>
            <w:shd w:val="clear" w:color="auto" w:fill="auto"/>
          </w:tcPr>
          <w:p w14:paraId="5A028E2B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Умей сказать НЕТ</w:t>
            </w:r>
          </w:p>
        </w:tc>
        <w:tc>
          <w:tcPr>
            <w:tcW w:w="1406" w:type="dxa"/>
            <w:shd w:val="clear" w:color="auto" w:fill="auto"/>
          </w:tcPr>
          <w:p w14:paraId="2F14E31C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vMerge/>
            <w:shd w:val="clear" w:color="auto" w:fill="auto"/>
          </w:tcPr>
          <w:p w14:paraId="4F597AB1" w14:textId="54708B75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</w:p>
        </w:tc>
      </w:tr>
      <w:tr w:rsidR="007B7136" w:rsidRPr="007B7136" w14:paraId="3C930966" w14:textId="77777777" w:rsidTr="000A1DD9">
        <w:tc>
          <w:tcPr>
            <w:tcW w:w="652" w:type="dxa"/>
            <w:shd w:val="clear" w:color="auto" w:fill="auto"/>
          </w:tcPr>
          <w:p w14:paraId="368AB75E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13</w:t>
            </w:r>
          </w:p>
        </w:tc>
        <w:tc>
          <w:tcPr>
            <w:tcW w:w="2889" w:type="dxa"/>
            <w:shd w:val="clear" w:color="auto" w:fill="auto"/>
          </w:tcPr>
          <w:p w14:paraId="02A95C28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Как сказать НЕТ</w:t>
            </w:r>
          </w:p>
        </w:tc>
        <w:tc>
          <w:tcPr>
            <w:tcW w:w="1406" w:type="dxa"/>
            <w:shd w:val="clear" w:color="auto" w:fill="auto"/>
          </w:tcPr>
          <w:p w14:paraId="36411730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7A23702B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7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https://nsportal.ru/nachalnaya-shkola/vospitatelnaya-rabota/2012/10/16/ya-umeyu-vybirat-trening-bezopasnogo-povedeniya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633DBD28" w14:textId="77777777" w:rsidTr="000A1DD9">
        <w:tc>
          <w:tcPr>
            <w:tcW w:w="652" w:type="dxa"/>
            <w:shd w:val="clear" w:color="auto" w:fill="auto"/>
          </w:tcPr>
          <w:p w14:paraId="6FDC578F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14</w:t>
            </w:r>
          </w:p>
        </w:tc>
        <w:tc>
          <w:tcPr>
            <w:tcW w:w="2889" w:type="dxa"/>
            <w:shd w:val="clear" w:color="auto" w:fill="auto"/>
          </w:tcPr>
          <w:p w14:paraId="7317EA0E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Почему вредной привычке ты скажешь НЕТ?</w:t>
            </w:r>
          </w:p>
        </w:tc>
        <w:tc>
          <w:tcPr>
            <w:tcW w:w="1406" w:type="dxa"/>
            <w:shd w:val="clear" w:color="auto" w:fill="auto"/>
          </w:tcPr>
          <w:p w14:paraId="777B0482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4568DEF2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8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https://nsportal.ru/nachalnaya-shkola/vospitatelnaya-rabota/2012/10/16/ya-umeyu-vybirat-trening-bezopasnogo-povedeniya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4452EAEA" w14:textId="77777777" w:rsidTr="000A1DD9">
        <w:tc>
          <w:tcPr>
            <w:tcW w:w="652" w:type="dxa"/>
            <w:shd w:val="clear" w:color="auto" w:fill="auto"/>
          </w:tcPr>
          <w:p w14:paraId="528EA02A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15</w:t>
            </w:r>
          </w:p>
        </w:tc>
        <w:tc>
          <w:tcPr>
            <w:tcW w:w="2889" w:type="dxa"/>
            <w:shd w:val="clear" w:color="auto" w:fill="auto"/>
          </w:tcPr>
          <w:p w14:paraId="44A35608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Я умею выбирать – тренинг безопасного поведения</w:t>
            </w:r>
          </w:p>
        </w:tc>
        <w:tc>
          <w:tcPr>
            <w:tcW w:w="1406" w:type="dxa"/>
            <w:shd w:val="clear" w:color="auto" w:fill="auto"/>
          </w:tcPr>
          <w:p w14:paraId="49284487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28D9BDCB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19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https://nsportal.ru/nachalnaya-shkola/vospitatelnaya-rabota/2012/10/16/ya-umeyu-vybirat-trening-bezopasnogo-povedeniya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69BA2F75" w14:textId="77777777" w:rsidTr="000A1DD9">
        <w:tc>
          <w:tcPr>
            <w:tcW w:w="652" w:type="dxa"/>
            <w:shd w:val="clear" w:color="auto" w:fill="auto"/>
          </w:tcPr>
          <w:p w14:paraId="3C0AE880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16</w:t>
            </w:r>
          </w:p>
        </w:tc>
        <w:tc>
          <w:tcPr>
            <w:tcW w:w="2889" w:type="dxa"/>
            <w:shd w:val="clear" w:color="auto" w:fill="auto"/>
          </w:tcPr>
          <w:p w14:paraId="09865A02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Волевое поведение</w:t>
            </w:r>
          </w:p>
        </w:tc>
        <w:tc>
          <w:tcPr>
            <w:tcW w:w="1406" w:type="dxa"/>
            <w:shd w:val="clear" w:color="auto" w:fill="auto"/>
          </w:tcPr>
          <w:p w14:paraId="0237BA99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2EFE3814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0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https://nsportal.ru/nachalnaya-shkola/vospitatelnaya-rabota/2014/08/07/zanyatiya-po-razvitiyu-volevykh-kachestv-u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703DDC57" w14:textId="77777777" w:rsidTr="000A1DD9">
        <w:tc>
          <w:tcPr>
            <w:tcW w:w="652" w:type="dxa"/>
            <w:shd w:val="clear" w:color="auto" w:fill="auto"/>
          </w:tcPr>
          <w:p w14:paraId="26BB8455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17</w:t>
            </w:r>
          </w:p>
        </w:tc>
        <w:tc>
          <w:tcPr>
            <w:tcW w:w="2889" w:type="dxa"/>
            <w:shd w:val="clear" w:color="auto" w:fill="auto"/>
          </w:tcPr>
          <w:p w14:paraId="02D068C8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Алкоголь</w:t>
            </w:r>
          </w:p>
        </w:tc>
        <w:tc>
          <w:tcPr>
            <w:tcW w:w="1406" w:type="dxa"/>
            <w:shd w:val="clear" w:color="auto" w:fill="auto"/>
          </w:tcPr>
          <w:p w14:paraId="1050611A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vMerge w:val="restart"/>
            <w:shd w:val="clear" w:color="auto" w:fill="auto"/>
          </w:tcPr>
          <w:p w14:paraId="76A9EEDF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1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https://nsportal.ru/nachalnaya-shkola/vospitatelnaya-rabota/2019/11/05/klassnyy-chas-o-vrede-alkogolya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7102DAF1" w14:textId="77777777" w:rsidTr="000A1DD9">
        <w:tc>
          <w:tcPr>
            <w:tcW w:w="652" w:type="dxa"/>
            <w:shd w:val="clear" w:color="auto" w:fill="auto"/>
          </w:tcPr>
          <w:p w14:paraId="103AF536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18</w:t>
            </w:r>
          </w:p>
        </w:tc>
        <w:tc>
          <w:tcPr>
            <w:tcW w:w="2889" w:type="dxa"/>
            <w:shd w:val="clear" w:color="auto" w:fill="auto"/>
          </w:tcPr>
          <w:p w14:paraId="40DDD8FB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Алкоголь – ошибка</w:t>
            </w:r>
          </w:p>
        </w:tc>
        <w:tc>
          <w:tcPr>
            <w:tcW w:w="1406" w:type="dxa"/>
            <w:shd w:val="clear" w:color="auto" w:fill="auto"/>
          </w:tcPr>
          <w:p w14:paraId="19D9F026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vMerge/>
            <w:shd w:val="clear" w:color="auto" w:fill="auto"/>
          </w:tcPr>
          <w:p w14:paraId="58DEA8E9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</w:p>
        </w:tc>
      </w:tr>
      <w:tr w:rsidR="007B7136" w:rsidRPr="007B7136" w14:paraId="1BCB14F3" w14:textId="77777777" w:rsidTr="000A1DD9">
        <w:tc>
          <w:tcPr>
            <w:tcW w:w="652" w:type="dxa"/>
            <w:shd w:val="clear" w:color="auto" w:fill="auto"/>
          </w:tcPr>
          <w:p w14:paraId="159649C3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19</w:t>
            </w:r>
          </w:p>
        </w:tc>
        <w:tc>
          <w:tcPr>
            <w:tcW w:w="2889" w:type="dxa"/>
            <w:shd w:val="clear" w:color="auto" w:fill="auto"/>
          </w:tcPr>
          <w:p w14:paraId="41987B35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Алкоголь – сделай выбор</w:t>
            </w:r>
          </w:p>
        </w:tc>
        <w:tc>
          <w:tcPr>
            <w:tcW w:w="1406" w:type="dxa"/>
            <w:shd w:val="clear" w:color="auto" w:fill="auto"/>
          </w:tcPr>
          <w:p w14:paraId="11BB7108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vMerge/>
            <w:shd w:val="clear" w:color="auto" w:fill="auto"/>
          </w:tcPr>
          <w:p w14:paraId="5EEBEC0A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</w:p>
        </w:tc>
      </w:tr>
      <w:tr w:rsidR="007B7136" w:rsidRPr="007B7136" w14:paraId="1298BD8E" w14:textId="77777777" w:rsidTr="000A1DD9">
        <w:tc>
          <w:tcPr>
            <w:tcW w:w="652" w:type="dxa"/>
            <w:shd w:val="clear" w:color="auto" w:fill="auto"/>
          </w:tcPr>
          <w:p w14:paraId="58EF7588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20</w:t>
            </w:r>
          </w:p>
        </w:tc>
        <w:tc>
          <w:tcPr>
            <w:tcW w:w="2889" w:type="dxa"/>
            <w:shd w:val="clear" w:color="auto" w:fill="auto"/>
          </w:tcPr>
          <w:p w14:paraId="757CD8A4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Наркотик</w:t>
            </w:r>
          </w:p>
        </w:tc>
        <w:tc>
          <w:tcPr>
            <w:tcW w:w="1406" w:type="dxa"/>
            <w:shd w:val="clear" w:color="auto" w:fill="auto"/>
          </w:tcPr>
          <w:p w14:paraId="518FFD8B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vMerge w:val="restart"/>
            <w:shd w:val="clear" w:color="auto" w:fill="auto"/>
          </w:tcPr>
          <w:p w14:paraId="1BFEA1FA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2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https://uchitelya.com/nachalnaya-shkola/42329-klassnyy-chas-zloy-volshebnik-narkotik-4-klass.html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2FD64594" w14:textId="77777777" w:rsidTr="000A1DD9">
        <w:tc>
          <w:tcPr>
            <w:tcW w:w="652" w:type="dxa"/>
            <w:shd w:val="clear" w:color="auto" w:fill="auto"/>
          </w:tcPr>
          <w:p w14:paraId="08AC99E0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21</w:t>
            </w:r>
          </w:p>
        </w:tc>
        <w:tc>
          <w:tcPr>
            <w:tcW w:w="2889" w:type="dxa"/>
            <w:shd w:val="clear" w:color="auto" w:fill="auto"/>
          </w:tcPr>
          <w:p w14:paraId="6097DD12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Наркотик – тренинг безопасного поведения</w:t>
            </w:r>
          </w:p>
        </w:tc>
        <w:tc>
          <w:tcPr>
            <w:tcW w:w="1406" w:type="dxa"/>
            <w:shd w:val="clear" w:color="auto" w:fill="auto"/>
          </w:tcPr>
          <w:p w14:paraId="3D08EC4F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vMerge/>
            <w:shd w:val="clear" w:color="auto" w:fill="auto"/>
          </w:tcPr>
          <w:p w14:paraId="1A5E5457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</w:p>
        </w:tc>
      </w:tr>
      <w:tr w:rsidR="007B7136" w:rsidRPr="007B7136" w14:paraId="07BF4FD6" w14:textId="77777777" w:rsidTr="000A1DD9">
        <w:tc>
          <w:tcPr>
            <w:tcW w:w="652" w:type="dxa"/>
            <w:shd w:val="clear" w:color="auto" w:fill="auto"/>
          </w:tcPr>
          <w:p w14:paraId="4A380C8A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22</w:t>
            </w:r>
          </w:p>
        </w:tc>
        <w:tc>
          <w:tcPr>
            <w:tcW w:w="2889" w:type="dxa"/>
            <w:shd w:val="clear" w:color="auto" w:fill="auto"/>
          </w:tcPr>
          <w:p w14:paraId="6345F8CD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Мальчишки и девчонки</w:t>
            </w:r>
          </w:p>
        </w:tc>
        <w:tc>
          <w:tcPr>
            <w:tcW w:w="1406" w:type="dxa"/>
            <w:shd w:val="clear" w:color="auto" w:fill="auto"/>
          </w:tcPr>
          <w:p w14:paraId="0E66B52E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15415DFC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3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https://nsportal.ru/nachalnaya-shkola/stsenarii-prazdnikov/2015/02/28/malchishki-i-devchonki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32CBC7D2" w14:textId="77777777" w:rsidTr="000A1DD9">
        <w:tc>
          <w:tcPr>
            <w:tcW w:w="652" w:type="dxa"/>
            <w:shd w:val="clear" w:color="auto" w:fill="auto"/>
          </w:tcPr>
          <w:p w14:paraId="51667C90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23</w:t>
            </w:r>
          </w:p>
        </w:tc>
        <w:tc>
          <w:tcPr>
            <w:tcW w:w="2889" w:type="dxa"/>
            <w:shd w:val="clear" w:color="auto" w:fill="auto"/>
          </w:tcPr>
          <w:p w14:paraId="63C58683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Моя семья</w:t>
            </w:r>
          </w:p>
        </w:tc>
        <w:tc>
          <w:tcPr>
            <w:tcW w:w="1406" w:type="dxa"/>
            <w:shd w:val="clear" w:color="auto" w:fill="auto"/>
          </w:tcPr>
          <w:p w14:paraId="2BC64681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708B8074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4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https://nsportal.ru/nachalnaya-shkola/vospitatelnaya-rabota/2022/05/06/moya-semya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375D72F7" w14:textId="77777777" w:rsidTr="000A1DD9">
        <w:tc>
          <w:tcPr>
            <w:tcW w:w="652" w:type="dxa"/>
            <w:shd w:val="clear" w:color="auto" w:fill="auto"/>
          </w:tcPr>
          <w:p w14:paraId="4EBD897F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24</w:t>
            </w:r>
          </w:p>
        </w:tc>
        <w:tc>
          <w:tcPr>
            <w:tcW w:w="2889" w:type="dxa"/>
            <w:shd w:val="clear" w:color="auto" w:fill="auto"/>
          </w:tcPr>
          <w:p w14:paraId="5850AE8B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Дружба</w:t>
            </w:r>
          </w:p>
        </w:tc>
        <w:tc>
          <w:tcPr>
            <w:tcW w:w="1406" w:type="dxa"/>
            <w:shd w:val="clear" w:color="auto" w:fill="auto"/>
          </w:tcPr>
          <w:p w14:paraId="2A44E96F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30BC001F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5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https://nsportal.ru/nachalnaya-shkola/vospitatelnaya-rabota/2019/12/22/klassnyy-chas-razgovor-o-druzhbe-4-klass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7537613B" w14:textId="77777777" w:rsidTr="000A1DD9">
        <w:tc>
          <w:tcPr>
            <w:tcW w:w="652" w:type="dxa"/>
            <w:shd w:val="clear" w:color="auto" w:fill="auto"/>
          </w:tcPr>
          <w:p w14:paraId="17102F12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25</w:t>
            </w:r>
          </w:p>
        </w:tc>
        <w:tc>
          <w:tcPr>
            <w:tcW w:w="2889" w:type="dxa"/>
            <w:shd w:val="clear" w:color="auto" w:fill="auto"/>
          </w:tcPr>
          <w:p w14:paraId="62EA8800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День здоровья</w:t>
            </w:r>
          </w:p>
        </w:tc>
        <w:tc>
          <w:tcPr>
            <w:tcW w:w="1406" w:type="dxa"/>
            <w:shd w:val="clear" w:color="auto" w:fill="auto"/>
          </w:tcPr>
          <w:p w14:paraId="5A704642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20443F26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6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https://nsportal.ru/nachalnaya-shkola/zdorovyy-obraz-zhizni/2021/11/17/den-zdorovya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13E5D774" w14:textId="77777777" w:rsidTr="000A1DD9">
        <w:tc>
          <w:tcPr>
            <w:tcW w:w="652" w:type="dxa"/>
            <w:shd w:val="clear" w:color="auto" w:fill="auto"/>
          </w:tcPr>
          <w:p w14:paraId="6899F8C3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26</w:t>
            </w:r>
          </w:p>
        </w:tc>
        <w:tc>
          <w:tcPr>
            <w:tcW w:w="2889" w:type="dxa"/>
            <w:shd w:val="clear" w:color="auto" w:fill="auto"/>
          </w:tcPr>
          <w:p w14:paraId="75E93311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Умеем ли мы правильно питаться?</w:t>
            </w:r>
          </w:p>
        </w:tc>
        <w:tc>
          <w:tcPr>
            <w:tcW w:w="1406" w:type="dxa"/>
            <w:shd w:val="clear" w:color="auto" w:fill="auto"/>
          </w:tcPr>
          <w:p w14:paraId="0E591867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0B09D966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7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https://uchitelya.com/nachalnaya-shkola/33044-konspekt-uroka-umeem-li-my-pravilno-pitatsya-4-klass.html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58FD7585" w14:textId="77777777" w:rsidTr="000A1DD9">
        <w:tc>
          <w:tcPr>
            <w:tcW w:w="652" w:type="dxa"/>
            <w:shd w:val="clear" w:color="auto" w:fill="auto"/>
          </w:tcPr>
          <w:p w14:paraId="738735DC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27</w:t>
            </w:r>
          </w:p>
        </w:tc>
        <w:tc>
          <w:tcPr>
            <w:tcW w:w="2889" w:type="dxa"/>
            <w:shd w:val="clear" w:color="auto" w:fill="auto"/>
          </w:tcPr>
          <w:p w14:paraId="252A2605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Я выбираю кашу</w:t>
            </w:r>
          </w:p>
        </w:tc>
        <w:tc>
          <w:tcPr>
            <w:tcW w:w="1406" w:type="dxa"/>
            <w:shd w:val="clear" w:color="auto" w:fill="auto"/>
          </w:tcPr>
          <w:p w14:paraId="5D015346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16E48CE2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8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https://www.maam.ru/detskijsad/vneurochnaja-dejatelnost-na-temu-ja-vybirayu-kashu.html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6562CB1A" w14:textId="77777777" w:rsidTr="000A1DD9">
        <w:tc>
          <w:tcPr>
            <w:tcW w:w="652" w:type="dxa"/>
            <w:shd w:val="clear" w:color="auto" w:fill="auto"/>
          </w:tcPr>
          <w:p w14:paraId="0E924ABB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28</w:t>
            </w:r>
          </w:p>
        </w:tc>
        <w:tc>
          <w:tcPr>
            <w:tcW w:w="2889" w:type="dxa"/>
            <w:shd w:val="clear" w:color="auto" w:fill="auto"/>
          </w:tcPr>
          <w:p w14:paraId="1D49B27D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Чистота и здоровье</w:t>
            </w:r>
          </w:p>
        </w:tc>
        <w:tc>
          <w:tcPr>
            <w:tcW w:w="1406" w:type="dxa"/>
            <w:shd w:val="clear" w:color="auto" w:fill="auto"/>
          </w:tcPr>
          <w:p w14:paraId="2F5134FC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596A7DA3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29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https://nsportal.ru/nachalnaya-shkola/zdorovyy-obraz-zhizni/2020/02/21/klassnyy-chas-chistota-zalog-zdorovya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02BE7311" w14:textId="77777777" w:rsidTr="000A1DD9">
        <w:tc>
          <w:tcPr>
            <w:tcW w:w="652" w:type="dxa"/>
            <w:shd w:val="clear" w:color="auto" w:fill="auto"/>
          </w:tcPr>
          <w:p w14:paraId="1A168C13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lastRenderedPageBreak/>
              <w:t>29</w:t>
            </w:r>
          </w:p>
        </w:tc>
        <w:tc>
          <w:tcPr>
            <w:tcW w:w="2889" w:type="dxa"/>
            <w:shd w:val="clear" w:color="auto" w:fill="auto"/>
          </w:tcPr>
          <w:p w14:paraId="6E087065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Откуда берутся грязнули?</w:t>
            </w:r>
          </w:p>
        </w:tc>
        <w:tc>
          <w:tcPr>
            <w:tcW w:w="1406" w:type="dxa"/>
            <w:shd w:val="clear" w:color="auto" w:fill="auto"/>
          </w:tcPr>
          <w:p w14:paraId="54CCB512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4C4B6069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30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https://nsportal.ru/nachalnaya-shkola/vospitatelnaya-rabota/2011/09/11/igra-puteshestvie-otkuda-berutsya-gryaznuli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2A790A63" w14:textId="77777777" w:rsidTr="000A1DD9">
        <w:tc>
          <w:tcPr>
            <w:tcW w:w="652" w:type="dxa"/>
            <w:shd w:val="clear" w:color="auto" w:fill="auto"/>
          </w:tcPr>
          <w:p w14:paraId="5F50FB43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30</w:t>
            </w:r>
          </w:p>
        </w:tc>
        <w:tc>
          <w:tcPr>
            <w:tcW w:w="2889" w:type="dxa"/>
            <w:shd w:val="clear" w:color="auto" w:fill="auto"/>
          </w:tcPr>
          <w:p w14:paraId="40C41A00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Чистота и порядок</w:t>
            </w:r>
          </w:p>
        </w:tc>
        <w:tc>
          <w:tcPr>
            <w:tcW w:w="1406" w:type="dxa"/>
            <w:shd w:val="clear" w:color="auto" w:fill="auto"/>
          </w:tcPr>
          <w:p w14:paraId="3E26489E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5DBCAE56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31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https://nsportal.ru/nachalnaya-shkola/vospitatelnaya-rabota/2013/02/01/klassnyy-chas-po-teme-chistota-i-poryadok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05117F91" w14:textId="77777777" w:rsidTr="000A1DD9">
        <w:tc>
          <w:tcPr>
            <w:tcW w:w="652" w:type="dxa"/>
            <w:shd w:val="clear" w:color="auto" w:fill="auto"/>
          </w:tcPr>
          <w:p w14:paraId="00903616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31</w:t>
            </w:r>
          </w:p>
        </w:tc>
        <w:tc>
          <w:tcPr>
            <w:tcW w:w="2889" w:type="dxa"/>
            <w:shd w:val="clear" w:color="auto" w:fill="auto"/>
          </w:tcPr>
          <w:p w14:paraId="37778D5C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Будем делать хорошо и не будем плохо</w:t>
            </w:r>
          </w:p>
        </w:tc>
        <w:tc>
          <w:tcPr>
            <w:tcW w:w="1406" w:type="dxa"/>
            <w:shd w:val="clear" w:color="auto" w:fill="auto"/>
          </w:tcPr>
          <w:p w14:paraId="0076D213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6965E510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32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https://nsportal.ru/nachalnaya-shkola/vospitatelnaya-rabota/2020/07/02/konspekt-budu-delat-horosho-i-ne-budu-ploho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135C9D74" w14:textId="77777777" w:rsidTr="000A1DD9">
        <w:tc>
          <w:tcPr>
            <w:tcW w:w="652" w:type="dxa"/>
            <w:shd w:val="clear" w:color="auto" w:fill="auto"/>
          </w:tcPr>
          <w:p w14:paraId="0B579A12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32</w:t>
            </w:r>
          </w:p>
        </w:tc>
        <w:tc>
          <w:tcPr>
            <w:tcW w:w="2889" w:type="dxa"/>
            <w:shd w:val="clear" w:color="auto" w:fill="auto"/>
          </w:tcPr>
          <w:p w14:paraId="3ABE6773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КВН «Наше здоровье»</w:t>
            </w:r>
          </w:p>
        </w:tc>
        <w:tc>
          <w:tcPr>
            <w:tcW w:w="1406" w:type="dxa"/>
            <w:shd w:val="clear" w:color="auto" w:fill="auto"/>
          </w:tcPr>
          <w:p w14:paraId="3593887C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77E7D17D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33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https://nsportal.ru/nachalnaya-shkola/zdorovyy-obraz-zhizni/2015/01/12/kvn-nashe-zdorove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376A1808" w14:textId="77777777" w:rsidTr="000A1DD9">
        <w:tc>
          <w:tcPr>
            <w:tcW w:w="652" w:type="dxa"/>
            <w:shd w:val="clear" w:color="auto" w:fill="auto"/>
          </w:tcPr>
          <w:p w14:paraId="63111420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33</w:t>
            </w:r>
          </w:p>
        </w:tc>
        <w:tc>
          <w:tcPr>
            <w:tcW w:w="2889" w:type="dxa"/>
            <w:shd w:val="clear" w:color="auto" w:fill="auto"/>
          </w:tcPr>
          <w:p w14:paraId="213DF72E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Я здоровье берегу – сам себе я помогу</w:t>
            </w:r>
          </w:p>
        </w:tc>
        <w:tc>
          <w:tcPr>
            <w:tcW w:w="1406" w:type="dxa"/>
            <w:shd w:val="clear" w:color="auto" w:fill="auto"/>
          </w:tcPr>
          <w:p w14:paraId="6140543C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7BEC684C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34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https://nsportal.ru/nachalnaya-shkola/zdorovyy-obraz-zhizni/2020/03/22/urok-po-teme-ya-zdorove-beregu-sam-sebe-ya-pomogu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  <w:tr w:rsidR="007B7136" w:rsidRPr="007B7136" w14:paraId="73EBF06A" w14:textId="77777777" w:rsidTr="000A1DD9">
        <w:tc>
          <w:tcPr>
            <w:tcW w:w="652" w:type="dxa"/>
            <w:shd w:val="clear" w:color="auto" w:fill="auto"/>
          </w:tcPr>
          <w:p w14:paraId="7C28BE73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34</w:t>
            </w:r>
          </w:p>
        </w:tc>
        <w:tc>
          <w:tcPr>
            <w:tcW w:w="2889" w:type="dxa"/>
            <w:shd w:val="clear" w:color="auto" w:fill="auto"/>
          </w:tcPr>
          <w:p w14:paraId="421F2FEC" w14:textId="77777777" w:rsidR="007B7136" w:rsidRPr="007B7136" w:rsidRDefault="007B7136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Будьте здоровы!</w:t>
            </w:r>
          </w:p>
        </w:tc>
        <w:tc>
          <w:tcPr>
            <w:tcW w:w="1406" w:type="dxa"/>
            <w:shd w:val="clear" w:color="auto" w:fill="auto"/>
          </w:tcPr>
          <w:p w14:paraId="417E4B2C" w14:textId="77777777" w:rsidR="007B7136" w:rsidRPr="007B7136" w:rsidRDefault="007B7136" w:rsidP="007B7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r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2516BA0B" w14:textId="77777777" w:rsidR="007B7136" w:rsidRPr="007B7136" w:rsidRDefault="00000000" w:rsidP="007B7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14:ligatures w14:val="none"/>
              </w:rPr>
            </w:pPr>
            <w:hyperlink r:id="rId35" w:history="1">
              <w:r w:rsidR="007B7136" w:rsidRPr="007B7136">
                <w:rPr>
                  <w:rFonts w:ascii="Times New Roman" w:eastAsia="Calibri" w:hAnsi="Times New Roman" w:cs="Times New Roman"/>
                  <w:color w:val="0000FF"/>
                  <w:szCs w:val="24"/>
                  <w:u w:val="single"/>
                  <w14:ligatures w14:val="none"/>
                </w:rPr>
                <w:t>https://nsportal.ru/nachalnaya-shkola/okruzhayushchii-mir/2011/12/20/klassnyy-chas-budte-zdorovy</w:t>
              </w:r>
            </w:hyperlink>
            <w:r w:rsidR="007B7136" w:rsidRPr="007B7136">
              <w:rPr>
                <w:rFonts w:ascii="Times New Roman" w:eastAsia="Calibri" w:hAnsi="Times New Roman" w:cs="Times New Roman"/>
                <w:szCs w:val="24"/>
                <w14:ligatures w14:val="none"/>
              </w:rPr>
              <w:t xml:space="preserve"> </w:t>
            </w:r>
          </w:p>
        </w:tc>
      </w:tr>
    </w:tbl>
    <w:p w14:paraId="3D730A18" w14:textId="77777777" w:rsidR="007B7136" w:rsidRPr="007B7136" w:rsidRDefault="007B7136" w:rsidP="007B7136">
      <w:pPr>
        <w:spacing w:after="0"/>
        <w:ind w:left="467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14:ligatures w14:val="none"/>
        </w:rPr>
      </w:pPr>
      <w:r w:rsidRPr="007B7136">
        <w:rPr>
          <w:rFonts w:ascii="Calibri" w:eastAsia="Calibri" w:hAnsi="Calibri" w:cs="Calibri"/>
          <w:color w:val="000000"/>
          <w:kern w:val="0"/>
          <w:sz w:val="24"/>
          <w14:ligatures w14:val="none"/>
        </w:rPr>
        <w:t xml:space="preserve"> </w:t>
      </w:r>
    </w:p>
    <w:p w14:paraId="6FAD5A55" w14:textId="77777777" w:rsidR="007B7136" w:rsidRDefault="007B7136"/>
    <w:p w14:paraId="0BBA4F46" w14:textId="77777777" w:rsidR="007B7136" w:rsidRDefault="007B7136"/>
    <w:sectPr w:rsidR="007B7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F14F9"/>
    <w:multiLevelType w:val="hybridMultilevel"/>
    <w:tmpl w:val="73F60210"/>
    <w:lvl w:ilvl="0" w:tplc="5BF4FCB0">
      <w:start w:val="1"/>
      <w:numFmt w:val="bullet"/>
      <w:lvlText w:val="•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200E4F0">
      <w:start w:val="1"/>
      <w:numFmt w:val="bullet"/>
      <w:lvlText w:val="o"/>
      <w:lvlJc w:val="left"/>
      <w:pPr>
        <w:ind w:left="1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300BF4A">
      <w:start w:val="1"/>
      <w:numFmt w:val="bullet"/>
      <w:lvlText w:val="▪"/>
      <w:lvlJc w:val="left"/>
      <w:pPr>
        <w:ind w:left="2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3EA7DFE">
      <w:start w:val="1"/>
      <w:numFmt w:val="bullet"/>
      <w:lvlText w:val="•"/>
      <w:lvlJc w:val="left"/>
      <w:pPr>
        <w:ind w:left="2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7D2665E">
      <w:start w:val="1"/>
      <w:numFmt w:val="bullet"/>
      <w:lvlText w:val="o"/>
      <w:lvlJc w:val="left"/>
      <w:pPr>
        <w:ind w:left="3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C8E5FD0">
      <w:start w:val="1"/>
      <w:numFmt w:val="bullet"/>
      <w:lvlText w:val="▪"/>
      <w:lvlJc w:val="left"/>
      <w:pPr>
        <w:ind w:left="4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1167AFE">
      <w:start w:val="1"/>
      <w:numFmt w:val="bullet"/>
      <w:lvlText w:val="•"/>
      <w:lvlJc w:val="left"/>
      <w:pPr>
        <w:ind w:left="5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B09E42">
      <w:start w:val="1"/>
      <w:numFmt w:val="bullet"/>
      <w:lvlText w:val="o"/>
      <w:lvlJc w:val="left"/>
      <w:pPr>
        <w:ind w:left="5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EECA3F8">
      <w:start w:val="1"/>
      <w:numFmt w:val="bullet"/>
      <w:lvlText w:val="▪"/>
      <w:lvlJc w:val="left"/>
      <w:pPr>
        <w:ind w:left="6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7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ACF"/>
    <w:rsid w:val="00117ACF"/>
    <w:rsid w:val="007B7136"/>
    <w:rsid w:val="008B064B"/>
    <w:rsid w:val="00BB74BB"/>
    <w:rsid w:val="00D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A6B1"/>
  <w15:chartTrackingRefBased/>
  <w15:docId w15:val="{130607CE-2CE5-477D-8AF2-54CD8E61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nachalnaya-shkola/vospitatelnaya-rabota/2012/10/16/ya-umeyu-vybirat-trening-bezopasnogo-povedeniya" TargetMode="External"/><Relationship Id="rId18" Type="http://schemas.openxmlformats.org/officeDocument/2006/relationships/hyperlink" Target="https://nsportal.ru/nachalnaya-shkola/vospitatelnaya-rabota/2012/10/16/ya-umeyu-vybirat-trening-bezopasnogo-povedeniya" TargetMode="External"/><Relationship Id="rId26" Type="http://schemas.openxmlformats.org/officeDocument/2006/relationships/hyperlink" Target="https://nsportal.ru/nachalnaya-shkola/zdorovyy-obraz-zhizni/2021/11/17/den-zdorovya" TargetMode="External"/><Relationship Id="rId21" Type="http://schemas.openxmlformats.org/officeDocument/2006/relationships/hyperlink" Target="https://nsportal.ru/nachalnaya-shkola/vospitatelnaya-rabota/2019/11/05/klassnyy-chas-o-vrede-alkogolya" TargetMode="External"/><Relationship Id="rId34" Type="http://schemas.openxmlformats.org/officeDocument/2006/relationships/hyperlink" Target="https://nsportal.ru/nachalnaya-shkola/zdorovyy-obraz-zhizni/2020/03/22/urok-po-teme-ya-zdorove-beregu-sam-sebe-ya-pomogu" TargetMode="External"/><Relationship Id="rId7" Type="http://schemas.openxmlformats.org/officeDocument/2006/relationships/hyperlink" Target="https://nsportal.ru/nachalnaya-shkola/okruzhayushchii-mir/2018/05/15/emotsii-cheloveka-konspekt-uroka-po" TargetMode="External"/><Relationship Id="rId12" Type="http://schemas.openxmlformats.org/officeDocument/2006/relationships/hyperlink" Target="https://educ.wikireading.ru/hXwLWHzAZc" TargetMode="External"/><Relationship Id="rId17" Type="http://schemas.openxmlformats.org/officeDocument/2006/relationships/hyperlink" Target="https://nsportal.ru/nachalnaya-shkola/vospitatelnaya-rabota/2012/10/16/ya-umeyu-vybirat-trening-bezopasnogo-povedeniya" TargetMode="External"/><Relationship Id="rId25" Type="http://schemas.openxmlformats.org/officeDocument/2006/relationships/hyperlink" Target="https://nsportal.ru/nachalnaya-shkola/vospitatelnaya-rabota/2019/12/22/klassnyy-chas-razgovor-o-druzhbe-4-klass" TargetMode="External"/><Relationship Id="rId33" Type="http://schemas.openxmlformats.org/officeDocument/2006/relationships/hyperlink" Target="https://nsportal.ru/nachalnaya-shkola/zdorovyy-obraz-zhizni/2015/01/12/kvn-nashe-zdorove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nachalnaya-shkola/vospitatelnaya-rabota/2012/10/16/ya-umeyu-vybirat-trening-bezopasnogo-povedeniya" TargetMode="External"/><Relationship Id="rId20" Type="http://schemas.openxmlformats.org/officeDocument/2006/relationships/hyperlink" Target="https://nsportal.ru/nachalnaya-shkola/vospitatelnaya-rabota/2014/08/07/zanyatiya-po-razvitiyu-volevykh-kachestv-u" TargetMode="External"/><Relationship Id="rId29" Type="http://schemas.openxmlformats.org/officeDocument/2006/relationships/hyperlink" Target="https://nsportal.ru/nachalnaya-shkola/zdorovyy-obraz-zhizni/2020/02/21/klassnyy-chas-chistota-zalog-zdorovy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zdorovyy-obraz-zhizni/2020/01/27/klassnyy-chas-4-klassv-zdorovom-tele-zdorovyy-duh" TargetMode="External"/><Relationship Id="rId11" Type="http://schemas.openxmlformats.org/officeDocument/2006/relationships/hyperlink" Target="https://textarchive.ru/c-1083212-p23.html" TargetMode="External"/><Relationship Id="rId24" Type="http://schemas.openxmlformats.org/officeDocument/2006/relationships/hyperlink" Target="https://nsportal.ru/nachalnaya-shkola/vospitatelnaya-rabota/2022/05/06/moya-semya" TargetMode="External"/><Relationship Id="rId32" Type="http://schemas.openxmlformats.org/officeDocument/2006/relationships/hyperlink" Target="https://nsportal.ru/nachalnaya-shkola/vospitatelnaya-rabota/2020/07/02/konspekt-budu-delat-horosho-i-ne-budu-ploho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nsportal.ru/nachalnaya-shkola/vospitatelnaya-rabota/2012/10/16/ya-umeyu-vybirat-trening-bezopasnogo-povedeniya" TargetMode="External"/><Relationship Id="rId23" Type="http://schemas.openxmlformats.org/officeDocument/2006/relationships/hyperlink" Target="https://nsportal.ru/nachalnaya-shkola/stsenarii-prazdnikov/2015/02/28/malchishki-i-devchonki" TargetMode="External"/><Relationship Id="rId28" Type="http://schemas.openxmlformats.org/officeDocument/2006/relationships/hyperlink" Target="https://www.maam.ru/detskijsad/vneurochnaja-dejatelnost-na-temu-ja-vybirayu-kashu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nsportal.ru/nachalnaya-shkola/psikhologiya/2019/08/02/klassnyy-chas-stress-sposoby-vyhoda-iz-stressa" TargetMode="External"/><Relationship Id="rId19" Type="http://schemas.openxmlformats.org/officeDocument/2006/relationships/hyperlink" Target="https://nsportal.ru/nachalnaya-shkola/vospitatelnaya-rabota/2012/10/16/ya-umeyu-vybirat-trening-bezopasnogo-povedeniya" TargetMode="External"/><Relationship Id="rId31" Type="http://schemas.openxmlformats.org/officeDocument/2006/relationships/hyperlink" Target="https://nsportal.ru/nachalnaya-shkola/vospitatelnaya-rabota/2013/02/01/klassnyy-chas-po-teme-chistota-i-poryad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vospitatelnaya-rabota/2019/09/24/masterskaya-chuvstvo-porozhdaet-postupok" TargetMode="External"/><Relationship Id="rId14" Type="http://schemas.openxmlformats.org/officeDocument/2006/relationships/hyperlink" Target="https://nsportal.ru/nachalnaya-shkola/vospitatelnaya-rabota/2012/10/16/ya-umeyu-vybirat-trening-bezopasnogo-povedeniya" TargetMode="External"/><Relationship Id="rId22" Type="http://schemas.openxmlformats.org/officeDocument/2006/relationships/hyperlink" Target="https://uchitelya.com/nachalnaya-shkola/42329-klassnyy-chas-zloy-volshebnik-narkotik-4-klass.html" TargetMode="External"/><Relationship Id="rId27" Type="http://schemas.openxmlformats.org/officeDocument/2006/relationships/hyperlink" Target="https://uchitelya.com/nachalnaya-shkola/33044-konspekt-uroka-umeem-li-my-pravilno-pitatsya-4-klass.html" TargetMode="External"/><Relationship Id="rId30" Type="http://schemas.openxmlformats.org/officeDocument/2006/relationships/hyperlink" Target="https://nsportal.ru/nachalnaya-shkola/vospitatelnaya-rabota/2011/09/11/igra-puteshestvie-otkuda-berutsya-gryaznuli" TargetMode="External"/><Relationship Id="rId35" Type="http://schemas.openxmlformats.org/officeDocument/2006/relationships/hyperlink" Target="https://nsportal.ru/nachalnaya-shkola/okruzhayushchii-mir/2011/12/20/klassnyy-chas-budte-zdorovy" TargetMode="External"/><Relationship Id="rId8" Type="http://schemas.openxmlformats.org/officeDocument/2006/relationships/hyperlink" Target="https://nsportal.ru/nachalnaya-shkola/okruzhayushchii-mir/2018/05/15/emotsii-cheloveka-konspekt-uroka-po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3696</Words>
  <Characters>21070</Characters>
  <Application>Microsoft Office Word</Application>
  <DocSecurity>0</DocSecurity>
  <Lines>175</Lines>
  <Paragraphs>49</Paragraphs>
  <ScaleCrop>false</ScaleCrop>
  <Company/>
  <LinksUpToDate>false</LinksUpToDate>
  <CharactersWithSpaces>24717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2023-09-23T05:26:00Z</dcterms:created>
  <dcterms:modified xsi:type="dcterms:W3CDTF">2023-09-23T05:35:00Z</dcterms:modified>
</cp:coreProperties>
</file>